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D3A" w:rsidRDefault="0088788F" w:rsidP="00B93D3A">
      <w:pPr>
        <w:pStyle w:val="Heading31"/>
        <w:kinsoku w:val="0"/>
        <w:overflowPunct w:val="0"/>
        <w:spacing w:before="229" w:line="360" w:lineRule="auto"/>
        <w:ind w:left="0"/>
        <w:outlineLvl w:val="9"/>
        <w:rPr>
          <w:spacing w:val="-1"/>
        </w:rPr>
      </w:pPr>
      <w:r>
        <w:rPr>
          <w:spacing w:val="-1"/>
        </w:rPr>
        <w:t>-</w:t>
      </w:r>
      <w:bookmarkStart w:id="0" w:name="_GoBack"/>
      <w:bookmarkEnd w:id="0"/>
      <w:r w:rsidR="00B93D3A" w:rsidRPr="008D69FF">
        <w:rPr>
          <w:spacing w:val="-1"/>
        </w:rPr>
        <w:t>GÖNÜLLÜ</w:t>
      </w:r>
      <w:r w:rsidR="00B93D3A" w:rsidRPr="008D69FF">
        <w:t xml:space="preserve"> </w:t>
      </w:r>
      <w:r w:rsidR="00B93D3A" w:rsidRPr="008D69FF">
        <w:rPr>
          <w:spacing w:val="-1"/>
        </w:rPr>
        <w:t>OLUR FORMU METNİNDE BULUNMASI</w:t>
      </w:r>
      <w:r w:rsidR="00B93D3A" w:rsidRPr="008D69FF">
        <w:t xml:space="preserve"> </w:t>
      </w:r>
      <w:r w:rsidR="00B93D3A" w:rsidRPr="008D69FF">
        <w:rPr>
          <w:spacing w:val="-1"/>
        </w:rPr>
        <w:t>GEREKENLER</w:t>
      </w:r>
    </w:p>
    <w:p w:rsidR="00B93D3A" w:rsidRPr="00116228" w:rsidRDefault="00B93D3A" w:rsidP="00B93D3A">
      <w:pPr>
        <w:pStyle w:val="GvdeMetni"/>
        <w:widowControl w:val="0"/>
        <w:tabs>
          <w:tab w:val="left" w:pos="321"/>
        </w:tabs>
        <w:kinsoku w:val="0"/>
        <w:overflowPunct w:val="0"/>
        <w:autoSpaceDE w:val="0"/>
        <w:autoSpaceDN w:val="0"/>
        <w:adjustRightInd w:val="0"/>
        <w:spacing w:before="121" w:line="360" w:lineRule="auto"/>
        <w:ind w:right="106"/>
        <w:rPr>
          <w:sz w:val="24"/>
          <w:szCs w:val="24"/>
        </w:rPr>
      </w:pPr>
      <w:r w:rsidRPr="008D69FF">
        <w:rPr>
          <w:b/>
          <w:bCs/>
          <w:spacing w:val="-1"/>
          <w:sz w:val="24"/>
          <w:szCs w:val="24"/>
        </w:rPr>
        <w:t>Araştırmayla</w:t>
      </w:r>
      <w:r w:rsidRPr="008D69FF">
        <w:rPr>
          <w:b/>
          <w:bCs/>
          <w:spacing w:val="-10"/>
          <w:sz w:val="24"/>
          <w:szCs w:val="24"/>
        </w:rPr>
        <w:t xml:space="preserve"> </w:t>
      </w:r>
      <w:r w:rsidRPr="008D69FF">
        <w:rPr>
          <w:b/>
          <w:bCs/>
          <w:spacing w:val="-1"/>
          <w:sz w:val="24"/>
          <w:szCs w:val="24"/>
        </w:rPr>
        <w:t>İlgili</w:t>
      </w:r>
      <w:r w:rsidRPr="008D69FF">
        <w:rPr>
          <w:b/>
          <w:bCs/>
          <w:spacing w:val="-11"/>
          <w:sz w:val="24"/>
          <w:szCs w:val="24"/>
        </w:rPr>
        <w:t xml:space="preserve"> </w:t>
      </w:r>
      <w:r w:rsidRPr="008D69FF">
        <w:rPr>
          <w:b/>
          <w:bCs/>
          <w:spacing w:val="-1"/>
          <w:sz w:val="24"/>
          <w:szCs w:val="24"/>
        </w:rPr>
        <w:t>Bilgi</w:t>
      </w:r>
      <w:r w:rsidRPr="008D69FF">
        <w:rPr>
          <w:b/>
          <w:bCs/>
          <w:spacing w:val="-11"/>
          <w:sz w:val="24"/>
          <w:szCs w:val="24"/>
        </w:rPr>
        <w:t xml:space="preserve"> </w:t>
      </w:r>
      <w:r w:rsidRPr="008D69FF">
        <w:rPr>
          <w:b/>
          <w:bCs/>
          <w:spacing w:val="-1"/>
          <w:sz w:val="24"/>
          <w:szCs w:val="24"/>
        </w:rPr>
        <w:t>Verilmesi</w:t>
      </w:r>
      <w:r w:rsidRPr="008D69FF">
        <w:rPr>
          <w:b/>
          <w:bCs/>
          <w:spacing w:val="-10"/>
          <w:sz w:val="24"/>
          <w:szCs w:val="24"/>
        </w:rPr>
        <w:t xml:space="preserve"> </w:t>
      </w:r>
      <w:r w:rsidRPr="008D69FF">
        <w:rPr>
          <w:b/>
          <w:bCs/>
          <w:sz w:val="24"/>
          <w:szCs w:val="24"/>
        </w:rPr>
        <w:t>;(bu</w:t>
      </w:r>
      <w:r w:rsidRPr="008D69FF">
        <w:rPr>
          <w:b/>
          <w:bCs/>
          <w:spacing w:val="-10"/>
          <w:sz w:val="24"/>
          <w:szCs w:val="24"/>
        </w:rPr>
        <w:t xml:space="preserve"> </w:t>
      </w:r>
      <w:r w:rsidRPr="008D69FF">
        <w:rPr>
          <w:b/>
          <w:bCs/>
          <w:sz w:val="24"/>
          <w:szCs w:val="24"/>
        </w:rPr>
        <w:t>bölüm</w:t>
      </w:r>
      <w:r w:rsidRPr="008D69FF">
        <w:rPr>
          <w:b/>
          <w:bCs/>
          <w:spacing w:val="-11"/>
          <w:sz w:val="24"/>
          <w:szCs w:val="24"/>
        </w:rPr>
        <w:t xml:space="preserve"> </w:t>
      </w:r>
      <w:r>
        <w:rPr>
          <w:b/>
          <w:bCs/>
          <w:spacing w:val="-1"/>
          <w:sz w:val="24"/>
          <w:szCs w:val="24"/>
        </w:rPr>
        <w:t>gönüllünün</w:t>
      </w:r>
      <w:r w:rsidRPr="008D69FF">
        <w:rPr>
          <w:b/>
          <w:bCs/>
          <w:spacing w:val="-10"/>
          <w:sz w:val="24"/>
          <w:szCs w:val="24"/>
        </w:rPr>
        <w:t xml:space="preserve"> </w:t>
      </w:r>
      <w:r w:rsidRPr="008D69FF">
        <w:rPr>
          <w:b/>
          <w:bCs/>
          <w:spacing w:val="-1"/>
          <w:sz w:val="24"/>
          <w:szCs w:val="24"/>
        </w:rPr>
        <w:t>anlayabileceği</w:t>
      </w:r>
      <w:r w:rsidRPr="008D69FF">
        <w:rPr>
          <w:b/>
          <w:bCs/>
          <w:spacing w:val="-11"/>
          <w:sz w:val="24"/>
          <w:szCs w:val="24"/>
        </w:rPr>
        <w:t xml:space="preserve"> </w:t>
      </w:r>
      <w:r w:rsidRPr="008D69FF">
        <w:rPr>
          <w:b/>
          <w:bCs/>
          <w:sz w:val="24"/>
          <w:szCs w:val="24"/>
        </w:rPr>
        <w:t>bir</w:t>
      </w:r>
      <w:r w:rsidRPr="008D69FF">
        <w:rPr>
          <w:b/>
          <w:bCs/>
          <w:spacing w:val="-10"/>
          <w:sz w:val="24"/>
          <w:szCs w:val="24"/>
        </w:rPr>
        <w:t xml:space="preserve"> </w:t>
      </w:r>
      <w:r w:rsidRPr="008D69FF">
        <w:rPr>
          <w:b/>
          <w:bCs/>
          <w:sz w:val="24"/>
          <w:szCs w:val="24"/>
        </w:rPr>
        <w:t>dille</w:t>
      </w:r>
      <w:r w:rsidRPr="008D69FF">
        <w:rPr>
          <w:b/>
          <w:bCs/>
          <w:spacing w:val="83"/>
          <w:w w:val="99"/>
          <w:sz w:val="24"/>
          <w:szCs w:val="24"/>
        </w:rPr>
        <w:t xml:space="preserve"> </w:t>
      </w:r>
      <w:r w:rsidRPr="008D69FF">
        <w:rPr>
          <w:b/>
          <w:bCs/>
          <w:sz w:val="24"/>
          <w:szCs w:val="24"/>
        </w:rPr>
        <w:t>tıbbi</w:t>
      </w:r>
      <w:r w:rsidRPr="008D69FF">
        <w:rPr>
          <w:b/>
          <w:bCs/>
          <w:spacing w:val="-17"/>
          <w:sz w:val="24"/>
          <w:szCs w:val="24"/>
        </w:rPr>
        <w:t xml:space="preserve"> </w:t>
      </w:r>
      <w:r w:rsidRPr="008D69FF">
        <w:rPr>
          <w:b/>
          <w:bCs/>
          <w:spacing w:val="-1"/>
          <w:sz w:val="24"/>
          <w:szCs w:val="24"/>
        </w:rPr>
        <w:t>terimlerden</w:t>
      </w:r>
      <w:r w:rsidRPr="008D69FF">
        <w:rPr>
          <w:b/>
          <w:bCs/>
          <w:spacing w:val="-15"/>
          <w:sz w:val="24"/>
          <w:szCs w:val="24"/>
        </w:rPr>
        <w:t xml:space="preserve"> </w:t>
      </w:r>
      <w:r w:rsidRPr="008D69FF">
        <w:rPr>
          <w:b/>
          <w:bCs/>
          <w:spacing w:val="-1"/>
          <w:sz w:val="24"/>
          <w:szCs w:val="24"/>
        </w:rPr>
        <w:t>kaçınarak</w:t>
      </w:r>
      <w:r w:rsidRPr="008D69FF">
        <w:rPr>
          <w:b/>
          <w:bCs/>
          <w:spacing w:val="-16"/>
          <w:sz w:val="24"/>
          <w:szCs w:val="24"/>
        </w:rPr>
        <w:t xml:space="preserve"> </w:t>
      </w:r>
      <w:r w:rsidRPr="008D69FF">
        <w:rPr>
          <w:b/>
          <w:bCs/>
          <w:spacing w:val="-1"/>
          <w:sz w:val="24"/>
          <w:szCs w:val="24"/>
        </w:rPr>
        <w:t>yazılmalıdır)</w:t>
      </w:r>
      <w:r w:rsidRPr="00116228">
        <w:rPr>
          <w:b/>
          <w:sz w:val="24"/>
          <w:szCs w:val="24"/>
        </w:rPr>
        <w:t xml:space="preserve"> </w:t>
      </w:r>
    </w:p>
    <w:p w:rsidR="00B93D3A" w:rsidRPr="008D69FF" w:rsidRDefault="00B93D3A" w:rsidP="00B93D3A">
      <w:pPr>
        <w:pStyle w:val="GvdeMetni"/>
        <w:widowControl w:val="0"/>
        <w:tabs>
          <w:tab w:val="left" w:pos="321"/>
        </w:tabs>
        <w:kinsoku w:val="0"/>
        <w:overflowPunct w:val="0"/>
        <w:autoSpaceDE w:val="0"/>
        <w:autoSpaceDN w:val="0"/>
        <w:adjustRightInd w:val="0"/>
        <w:spacing w:line="360" w:lineRule="auto"/>
        <w:ind w:right="106"/>
        <w:rPr>
          <w:spacing w:val="-1"/>
          <w:sz w:val="24"/>
          <w:szCs w:val="24"/>
        </w:rPr>
      </w:pPr>
      <w:r w:rsidRPr="00116228">
        <w:rPr>
          <w:sz w:val="24"/>
          <w:szCs w:val="24"/>
        </w:rPr>
        <w:t>Çalışmanın adı</w:t>
      </w:r>
      <w:r>
        <w:rPr>
          <w:sz w:val="24"/>
          <w:szCs w:val="24"/>
        </w:rPr>
        <w:t>, a</w:t>
      </w:r>
      <w:r w:rsidRPr="008D69FF">
        <w:rPr>
          <w:spacing w:val="-1"/>
          <w:sz w:val="24"/>
          <w:szCs w:val="24"/>
        </w:rPr>
        <w:t>macı</w:t>
      </w:r>
      <w:r>
        <w:rPr>
          <w:spacing w:val="-1"/>
          <w:sz w:val="24"/>
          <w:szCs w:val="24"/>
        </w:rPr>
        <w:t>, n</w:t>
      </w:r>
      <w:r w:rsidRPr="008D69FF">
        <w:rPr>
          <w:spacing w:val="-1"/>
          <w:sz w:val="24"/>
          <w:szCs w:val="24"/>
        </w:rPr>
        <w:t>elerin</w:t>
      </w:r>
      <w:r w:rsidRPr="008D69FF">
        <w:rPr>
          <w:sz w:val="24"/>
          <w:szCs w:val="24"/>
        </w:rPr>
        <w:t xml:space="preserve"> nasıl </w:t>
      </w:r>
      <w:r w:rsidRPr="008D69FF">
        <w:rPr>
          <w:spacing w:val="-1"/>
          <w:sz w:val="24"/>
          <w:szCs w:val="24"/>
        </w:rPr>
        <w:t>uygulanacağı</w:t>
      </w:r>
      <w:r>
        <w:rPr>
          <w:spacing w:val="-1"/>
          <w:sz w:val="24"/>
          <w:szCs w:val="24"/>
        </w:rPr>
        <w:t>, h</w:t>
      </w:r>
      <w:r w:rsidRPr="008D69FF">
        <w:rPr>
          <w:spacing w:val="-1"/>
          <w:sz w:val="24"/>
          <w:szCs w:val="24"/>
        </w:rPr>
        <w:t>angi</w:t>
      </w:r>
      <w:r w:rsidRPr="008D69FF">
        <w:rPr>
          <w:sz w:val="24"/>
          <w:szCs w:val="24"/>
        </w:rPr>
        <w:t xml:space="preserve"> </w:t>
      </w:r>
      <w:r w:rsidRPr="008D69FF">
        <w:rPr>
          <w:spacing w:val="-1"/>
          <w:sz w:val="24"/>
          <w:szCs w:val="24"/>
        </w:rPr>
        <w:t>yöntem/</w:t>
      </w:r>
      <w:proofErr w:type="spellStart"/>
      <w:r w:rsidRPr="008D69FF">
        <w:rPr>
          <w:spacing w:val="-1"/>
          <w:sz w:val="24"/>
          <w:szCs w:val="24"/>
        </w:rPr>
        <w:t>lerle</w:t>
      </w:r>
      <w:proofErr w:type="spellEnd"/>
      <w:r w:rsidRPr="008D69FF">
        <w:rPr>
          <w:sz w:val="24"/>
          <w:szCs w:val="24"/>
        </w:rPr>
        <w:t xml:space="preserve"> </w:t>
      </w:r>
      <w:r w:rsidRPr="008D69FF">
        <w:rPr>
          <w:spacing w:val="-1"/>
          <w:sz w:val="24"/>
          <w:szCs w:val="24"/>
        </w:rPr>
        <w:t>gerçekleştirileceği</w:t>
      </w:r>
      <w:r>
        <w:rPr>
          <w:spacing w:val="-1"/>
          <w:sz w:val="24"/>
          <w:szCs w:val="24"/>
        </w:rPr>
        <w:t>, ç</w:t>
      </w:r>
      <w:r w:rsidRPr="008D69FF">
        <w:rPr>
          <w:spacing w:val="-1"/>
          <w:sz w:val="24"/>
          <w:szCs w:val="24"/>
        </w:rPr>
        <w:t>ıkabilecek</w:t>
      </w:r>
      <w:r w:rsidRPr="008D69FF">
        <w:rPr>
          <w:spacing w:val="-2"/>
          <w:sz w:val="24"/>
          <w:szCs w:val="24"/>
        </w:rPr>
        <w:t xml:space="preserve"> </w:t>
      </w:r>
      <w:r w:rsidRPr="008D69FF">
        <w:rPr>
          <w:spacing w:val="-1"/>
          <w:sz w:val="24"/>
          <w:szCs w:val="24"/>
        </w:rPr>
        <w:t>istenmeyen</w:t>
      </w:r>
      <w:r w:rsidRPr="008D69FF">
        <w:rPr>
          <w:sz w:val="24"/>
          <w:szCs w:val="24"/>
        </w:rPr>
        <w:t xml:space="preserve"> </w:t>
      </w:r>
      <w:r w:rsidRPr="008D69FF">
        <w:rPr>
          <w:spacing w:val="-1"/>
          <w:sz w:val="24"/>
          <w:szCs w:val="24"/>
        </w:rPr>
        <w:t>etkilerini</w:t>
      </w:r>
      <w:r w:rsidRPr="008D69FF">
        <w:rPr>
          <w:sz w:val="24"/>
          <w:szCs w:val="24"/>
        </w:rPr>
        <w:t xml:space="preserve"> ve</w:t>
      </w:r>
      <w:r w:rsidRPr="008D69FF">
        <w:rPr>
          <w:spacing w:val="59"/>
          <w:sz w:val="24"/>
          <w:szCs w:val="24"/>
        </w:rPr>
        <w:t xml:space="preserve"> </w:t>
      </w:r>
      <w:r w:rsidRPr="008D69FF">
        <w:rPr>
          <w:spacing w:val="-1"/>
          <w:sz w:val="24"/>
          <w:szCs w:val="24"/>
        </w:rPr>
        <w:t>riskleri</w:t>
      </w:r>
      <w:r>
        <w:rPr>
          <w:spacing w:val="-1"/>
          <w:sz w:val="24"/>
          <w:szCs w:val="24"/>
        </w:rPr>
        <w:t>, o</w:t>
      </w:r>
      <w:r w:rsidRPr="008D69FF">
        <w:rPr>
          <w:spacing w:val="-1"/>
          <w:sz w:val="24"/>
          <w:szCs w:val="24"/>
        </w:rPr>
        <w:t>rtaya</w:t>
      </w:r>
      <w:r w:rsidRPr="008D69FF">
        <w:rPr>
          <w:sz w:val="24"/>
          <w:szCs w:val="24"/>
        </w:rPr>
        <w:t xml:space="preserve"> </w:t>
      </w:r>
      <w:r w:rsidRPr="008D69FF">
        <w:rPr>
          <w:spacing w:val="-1"/>
          <w:sz w:val="24"/>
          <w:szCs w:val="24"/>
        </w:rPr>
        <w:t>çıkan</w:t>
      </w:r>
      <w:r w:rsidRPr="008D69FF">
        <w:rPr>
          <w:sz w:val="24"/>
          <w:szCs w:val="24"/>
        </w:rPr>
        <w:t xml:space="preserve"> </w:t>
      </w:r>
      <w:r w:rsidRPr="008D69FF">
        <w:rPr>
          <w:spacing w:val="-1"/>
          <w:sz w:val="24"/>
          <w:szCs w:val="24"/>
        </w:rPr>
        <w:t>istenmeyen</w:t>
      </w:r>
      <w:r w:rsidRPr="008D69FF">
        <w:rPr>
          <w:sz w:val="24"/>
          <w:szCs w:val="24"/>
        </w:rPr>
        <w:t xml:space="preserve"> etki ve</w:t>
      </w:r>
      <w:r w:rsidRPr="008D69FF">
        <w:rPr>
          <w:spacing w:val="-1"/>
          <w:sz w:val="24"/>
          <w:szCs w:val="24"/>
        </w:rPr>
        <w:t xml:space="preserve"> risklerin</w:t>
      </w:r>
      <w:r w:rsidRPr="008D69FF">
        <w:rPr>
          <w:sz w:val="24"/>
          <w:szCs w:val="24"/>
        </w:rPr>
        <w:t xml:space="preserve"> </w:t>
      </w:r>
      <w:r w:rsidRPr="008D69FF">
        <w:rPr>
          <w:spacing w:val="-1"/>
          <w:sz w:val="24"/>
          <w:szCs w:val="24"/>
        </w:rPr>
        <w:t>tedavi edilebilirliğini</w:t>
      </w:r>
      <w:r>
        <w:rPr>
          <w:spacing w:val="-1"/>
          <w:sz w:val="24"/>
          <w:szCs w:val="24"/>
        </w:rPr>
        <w:t>, b</w:t>
      </w:r>
      <w:r w:rsidRPr="008D69FF">
        <w:rPr>
          <w:spacing w:val="-1"/>
          <w:sz w:val="24"/>
          <w:szCs w:val="24"/>
        </w:rPr>
        <w:t>ilime</w:t>
      </w:r>
      <w:r w:rsidRPr="008D69FF">
        <w:rPr>
          <w:sz w:val="24"/>
          <w:szCs w:val="24"/>
        </w:rPr>
        <w:t xml:space="preserve"> </w:t>
      </w:r>
      <w:r w:rsidRPr="008D69FF">
        <w:rPr>
          <w:spacing w:val="-1"/>
          <w:sz w:val="24"/>
          <w:szCs w:val="24"/>
        </w:rPr>
        <w:t>katkısı</w:t>
      </w:r>
      <w:r>
        <w:rPr>
          <w:spacing w:val="-1"/>
          <w:sz w:val="24"/>
          <w:szCs w:val="24"/>
        </w:rPr>
        <w:t>, s</w:t>
      </w:r>
      <w:r w:rsidRPr="008D69FF">
        <w:rPr>
          <w:spacing w:val="-1"/>
          <w:sz w:val="24"/>
          <w:szCs w:val="24"/>
        </w:rPr>
        <w:t>üresi</w:t>
      </w:r>
      <w:r>
        <w:rPr>
          <w:spacing w:val="-1"/>
          <w:sz w:val="24"/>
          <w:szCs w:val="24"/>
        </w:rPr>
        <w:t>, y</w:t>
      </w:r>
      <w:r w:rsidRPr="008D69FF">
        <w:rPr>
          <w:spacing w:val="-1"/>
          <w:sz w:val="24"/>
          <w:szCs w:val="24"/>
        </w:rPr>
        <w:t>aklaşık</w:t>
      </w:r>
      <w:r w:rsidRPr="008D69FF">
        <w:rPr>
          <w:sz w:val="24"/>
          <w:szCs w:val="24"/>
        </w:rPr>
        <w:t xml:space="preserve"> </w:t>
      </w:r>
      <w:r w:rsidRPr="008D69FF">
        <w:rPr>
          <w:spacing w:val="-1"/>
          <w:sz w:val="24"/>
          <w:szCs w:val="24"/>
        </w:rPr>
        <w:t>katılımcı</w:t>
      </w:r>
      <w:r w:rsidRPr="008D69FF">
        <w:rPr>
          <w:sz w:val="24"/>
          <w:szCs w:val="24"/>
        </w:rPr>
        <w:t xml:space="preserve"> </w:t>
      </w:r>
      <w:r w:rsidRPr="008D69FF">
        <w:rPr>
          <w:spacing w:val="-1"/>
          <w:sz w:val="24"/>
          <w:szCs w:val="24"/>
        </w:rPr>
        <w:t>sayısı</w:t>
      </w:r>
      <w:r>
        <w:rPr>
          <w:spacing w:val="-1"/>
          <w:sz w:val="24"/>
          <w:szCs w:val="24"/>
        </w:rPr>
        <w:t xml:space="preserve"> vb. </w:t>
      </w:r>
      <w:r w:rsidRPr="008D69FF">
        <w:rPr>
          <w:spacing w:val="-1"/>
          <w:sz w:val="24"/>
          <w:szCs w:val="24"/>
        </w:rPr>
        <w:t xml:space="preserve"> </w:t>
      </w:r>
    </w:p>
    <w:p w:rsidR="00B93D3A" w:rsidRDefault="00B93D3A" w:rsidP="00B93D3A">
      <w:pPr>
        <w:pStyle w:val="Heading11"/>
        <w:tabs>
          <w:tab w:val="left" w:pos="430"/>
        </w:tabs>
        <w:kinsoku w:val="0"/>
        <w:overflowPunct w:val="0"/>
        <w:spacing w:before="0" w:line="360" w:lineRule="auto"/>
        <w:ind w:left="0"/>
        <w:outlineLvl w:val="9"/>
        <w:rPr>
          <w:spacing w:val="-1"/>
          <w:sz w:val="24"/>
          <w:szCs w:val="24"/>
        </w:rPr>
      </w:pPr>
    </w:p>
    <w:p w:rsidR="00B93D3A" w:rsidRPr="008D69FF" w:rsidRDefault="00B93D3A" w:rsidP="00B93D3A">
      <w:pPr>
        <w:pStyle w:val="Heading11"/>
        <w:tabs>
          <w:tab w:val="left" w:pos="430"/>
        </w:tabs>
        <w:kinsoku w:val="0"/>
        <w:overflowPunct w:val="0"/>
        <w:spacing w:before="0" w:line="360" w:lineRule="auto"/>
        <w:ind w:left="0"/>
        <w:outlineLvl w:val="9"/>
        <w:rPr>
          <w:b w:val="0"/>
          <w:bCs w:val="0"/>
          <w:sz w:val="24"/>
          <w:szCs w:val="24"/>
        </w:rPr>
      </w:pPr>
      <w:r w:rsidRPr="008D69FF">
        <w:rPr>
          <w:spacing w:val="-1"/>
          <w:sz w:val="24"/>
          <w:szCs w:val="24"/>
        </w:rPr>
        <w:t>Gönüllünün</w:t>
      </w:r>
      <w:r w:rsidRPr="008D69FF">
        <w:rPr>
          <w:spacing w:val="-13"/>
          <w:sz w:val="24"/>
          <w:szCs w:val="24"/>
        </w:rPr>
        <w:t xml:space="preserve"> </w:t>
      </w:r>
      <w:r w:rsidRPr="008D69FF">
        <w:rPr>
          <w:spacing w:val="-1"/>
          <w:sz w:val="24"/>
          <w:szCs w:val="24"/>
        </w:rPr>
        <w:t>Haklarıyla</w:t>
      </w:r>
      <w:r w:rsidRPr="008D69FF">
        <w:rPr>
          <w:spacing w:val="-13"/>
          <w:sz w:val="24"/>
          <w:szCs w:val="24"/>
        </w:rPr>
        <w:t xml:space="preserve"> </w:t>
      </w:r>
      <w:r w:rsidRPr="008D69FF">
        <w:rPr>
          <w:spacing w:val="-1"/>
          <w:sz w:val="24"/>
          <w:szCs w:val="24"/>
        </w:rPr>
        <w:t>İlgili</w:t>
      </w:r>
      <w:r w:rsidRPr="008D69FF">
        <w:rPr>
          <w:spacing w:val="-13"/>
          <w:sz w:val="24"/>
          <w:szCs w:val="24"/>
        </w:rPr>
        <w:t xml:space="preserve"> </w:t>
      </w:r>
      <w:r w:rsidRPr="008D69FF">
        <w:rPr>
          <w:spacing w:val="-1"/>
          <w:sz w:val="24"/>
          <w:szCs w:val="24"/>
        </w:rPr>
        <w:t>Bilgi</w:t>
      </w:r>
      <w:r w:rsidRPr="008D69FF">
        <w:rPr>
          <w:spacing w:val="-14"/>
          <w:sz w:val="24"/>
          <w:szCs w:val="24"/>
        </w:rPr>
        <w:t xml:space="preserve"> </w:t>
      </w:r>
      <w:r w:rsidRPr="008D69FF">
        <w:rPr>
          <w:spacing w:val="-1"/>
          <w:sz w:val="24"/>
          <w:szCs w:val="24"/>
        </w:rPr>
        <w:t>Verilmesi</w:t>
      </w:r>
    </w:p>
    <w:p w:rsidR="00B93D3A" w:rsidRPr="008D69FF" w:rsidRDefault="00B93D3A" w:rsidP="00B93D3A">
      <w:pPr>
        <w:pStyle w:val="GvdeMetni"/>
        <w:widowControl w:val="0"/>
        <w:numPr>
          <w:ilvl w:val="1"/>
          <w:numId w:val="2"/>
        </w:numPr>
        <w:tabs>
          <w:tab w:val="left" w:pos="426"/>
        </w:tabs>
        <w:kinsoku w:val="0"/>
        <w:overflowPunct w:val="0"/>
        <w:autoSpaceDE w:val="0"/>
        <w:autoSpaceDN w:val="0"/>
        <w:adjustRightInd w:val="0"/>
        <w:spacing w:line="360" w:lineRule="auto"/>
        <w:ind w:left="426" w:hanging="284"/>
        <w:rPr>
          <w:spacing w:val="-1"/>
          <w:sz w:val="24"/>
          <w:szCs w:val="24"/>
        </w:rPr>
      </w:pPr>
      <w:r w:rsidRPr="008D69FF">
        <w:rPr>
          <w:spacing w:val="-1"/>
          <w:sz w:val="24"/>
          <w:szCs w:val="24"/>
        </w:rPr>
        <w:t>Gönüllüye</w:t>
      </w:r>
      <w:r w:rsidRPr="008D69FF">
        <w:rPr>
          <w:sz w:val="24"/>
          <w:szCs w:val="24"/>
        </w:rPr>
        <w:t xml:space="preserve"> </w:t>
      </w:r>
      <w:r w:rsidRPr="008D69FF">
        <w:rPr>
          <w:spacing w:val="-1"/>
          <w:sz w:val="24"/>
          <w:szCs w:val="24"/>
        </w:rPr>
        <w:t>araştırmaya</w:t>
      </w:r>
      <w:r w:rsidRPr="008D69FF">
        <w:rPr>
          <w:sz w:val="24"/>
          <w:szCs w:val="24"/>
        </w:rPr>
        <w:t xml:space="preserve"> </w:t>
      </w:r>
      <w:r w:rsidRPr="008D69FF">
        <w:rPr>
          <w:spacing w:val="-1"/>
          <w:sz w:val="24"/>
          <w:szCs w:val="24"/>
        </w:rPr>
        <w:t>katılmayı</w:t>
      </w:r>
      <w:r w:rsidRPr="008D69FF">
        <w:rPr>
          <w:sz w:val="24"/>
          <w:szCs w:val="24"/>
        </w:rPr>
        <w:t xml:space="preserve"> </w:t>
      </w:r>
      <w:proofErr w:type="spellStart"/>
      <w:r w:rsidRPr="008D69FF">
        <w:rPr>
          <w:sz w:val="24"/>
          <w:szCs w:val="24"/>
        </w:rPr>
        <w:t>red</w:t>
      </w:r>
      <w:proofErr w:type="spellEnd"/>
      <w:r w:rsidRPr="008D69FF">
        <w:rPr>
          <w:sz w:val="24"/>
          <w:szCs w:val="24"/>
        </w:rPr>
        <w:t xml:space="preserve"> </w:t>
      </w:r>
      <w:r w:rsidRPr="008D69FF">
        <w:rPr>
          <w:spacing w:val="-1"/>
          <w:sz w:val="24"/>
          <w:szCs w:val="24"/>
        </w:rPr>
        <w:t>etme</w:t>
      </w:r>
      <w:r w:rsidRPr="008D69FF">
        <w:rPr>
          <w:sz w:val="24"/>
          <w:szCs w:val="24"/>
        </w:rPr>
        <w:t xml:space="preserve"> hakkına sahip </w:t>
      </w:r>
      <w:r w:rsidRPr="008D69FF">
        <w:rPr>
          <w:spacing w:val="-1"/>
          <w:sz w:val="24"/>
          <w:szCs w:val="24"/>
        </w:rPr>
        <w:t>olduğunun</w:t>
      </w:r>
      <w:r w:rsidRPr="008D69FF">
        <w:rPr>
          <w:sz w:val="24"/>
          <w:szCs w:val="24"/>
        </w:rPr>
        <w:t xml:space="preserve"> </w:t>
      </w:r>
      <w:r w:rsidRPr="008D69FF">
        <w:rPr>
          <w:spacing w:val="-1"/>
          <w:sz w:val="24"/>
          <w:szCs w:val="24"/>
        </w:rPr>
        <w:t>bildirilmesi</w:t>
      </w:r>
    </w:p>
    <w:p w:rsidR="00B93D3A" w:rsidRPr="008D69FF" w:rsidRDefault="00B93D3A" w:rsidP="00B93D3A">
      <w:pPr>
        <w:pStyle w:val="GvdeMetni"/>
        <w:widowControl w:val="0"/>
        <w:numPr>
          <w:ilvl w:val="1"/>
          <w:numId w:val="2"/>
        </w:numPr>
        <w:tabs>
          <w:tab w:val="left" w:pos="426"/>
        </w:tabs>
        <w:kinsoku w:val="0"/>
        <w:overflowPunct w:val="0"/>
        <w:autoSpaceDE w:val="0"/>
        <w:autoSpaceDN w:val="0"/>
        <w:adjustRightInd w:val="0"/>
        <w:spacing w:line="360" w:lineRule="auto"/>
        <w:ind w:left="426" w:right="414" w:hanging="284"/>
        <w:rPr>
          <w:spacing w:val="-1"/>
          <w:sz w:val="24"/>
          <w:szCs w:val="24"/>
        </w:rPr>
      </w:pPr>
      <w:r w:rsidRPr="008D69FF">
        <w:rPr>
          <w:spacing w:val="-1"/>
          <w:sz w:val="24"/>
          <w:szCs w:val="24"/>
        </w:rPr>
        <w:t>Gönüllünün</w:t>
      </w:r>
      <w:r w:rsidRPr="008D69FF">
        <w:rPr>
          <w:sz w:val="24"/>
          <w:szCs w:val="24"/>
        </w:rPr>
        <w:t xml:space="preserve"> </w:t>
      </w:r>
      <w:r w:rsidRPr="008D69FF">
        <w:rPr>
          <w:spacing w:val="-1"/>
          <w:sz w:val="24"/>
          <w:szCs w:val="24"/>
        </w:rPr>
        <w:t>istediği</w:t>
      </w:r>
      <w:r w:rsidRPr="008D69FF">
        <w:rPr>
          <w:sz w:val="24"/>
          <w:szCs w:val="24"/>
        </w:rPr>
        <w:t xml:space="preserve"> </w:t>
      </w:r>
      <w:r w:rsidRPr="008D69FF">
        <w:rPr>
          <w:spacing w:val="-1"/>
          <w:sz w:val="24"/>
          <w:szCs w:val="24"/>
        </w:rPr>
        <w:t>anda araştırmacıya</w:t>
      </w:r>
      <w:r w:rsidRPr="008D69FF">
        <w:rPr>
          <w:sz w:val="24"/>
          <w:szCs w:val="24"/>
        </w:rPr>
        <w:t xml:space="preserve"> haber </w:t>
      </w:r>
      <w:r w:rsidRPr="008D69FF">
        <w:rPr>
          <w:spacing w:val="-1"/>
          <w:sz w:val="24"/>
          <w:szCs w:val="24"/>
        </w:rPr>
        <w:t>vererek</w:t>
      </w:r>
      <w:r w:rsidRPr="008D69FF">
        <w:rPr>
          <w:sz w:val="24"/>
          <w:szCs w:val="24"/>
        </w:rPr>
        <w:t xml:space="preserve"> </w:t>
      </w:r>
      <w:r w:rsidRPr="008D69FF">
        <w:rPr>
          <w:spacing w:val="-1"/>
          <w:sz w:val="24"/>
          <w:szCs w:val="24"/>
        </w:rPr>
        <w:t>çalışmadan</w:t>
      </w:r>
      <w:r w:rsidRPr="008D69FF">
        <w:rPr>
          <w:sz w:val="24"/>
          <w:szCs w:val="24"/>
        </w:rPr>
        <w:t xml:space="preserve"> </w:t>
      </w:r>
      <w:r w:rsidRPr="008D69FF">
        <w:rPr>
          <w:spacing w:val="-1"/>
          <w:sz w:val="24"/>
          <w:szCs w:val="24"/>
        </w:rPr>
        <w:t>çekilebileceği</w:t>
      </w:r>
      <w:r w:rsidRPr="008D69FF">
        <w:rPr>
          <w:sz w:val="24"/>
          <w:szCs w:val="24"/>
        </w:rPr>
        <w:t xml:space="preserve"> ya da</w:t>
      </w:r>
      <w:r w:rsidRPr="008D69FF">
        <w:rPr>
          <w:spacing w:val="97"/>
          <w:sz w:val="24"/>
          <w:szCs w:val="24"/>
        </w:rPr>
        <w:t xml:space="preserve"> </w:t>
      </w:r>
      <w:r w:rsidRPr="008D69FF">
        <w:rPr>
          <w:spacing w:val="-1"/>
          <w:sz w:val="24"/>
          <w:szCs w:val="24"/>
        </w:rPr>
        <w:t>araştırmacı</w:t>
      </w:r>
      <w:r w:rsidRPr="008D69FF">
        <w:rPr>
          <w:sz w:val="24"/>
          <w:szCs w:val="24"/>
        </w:rPr>
        <w:t xml:space="preserve"> </w:t>
      </w:r>
      <w:r w:rsidRPr="008D69FF">
        <w:rPr>
          <w:spacing w:val="-1"/>
          <w:sz w:val="24"/>
          <w:szCs w:val="24"/>
        </w:rPr>
        <w:t>tarafından</w:t>
      </w:r>
      <w:r w:rsidRPr="008D69FF">
        <w:rPr>
          <w:sz w:val="24"/>
          <w:szCs w:val="24"/>
        </w:rPr>
        <w:t xml:space="preserve"> </w:t>
      </w:r>
      <w:r w:rsidRPr="008D69FF">
        <w:rPr>
          <w:spacing w:val="-1"/>
          <w:sz w:val="24"/>
          <w:szCs w:val="24"/>
        </w:rPr>
        <w:t>gerek</w:t>
      </w:r>
      <w:r w:rsidRPr="008D69FF">
        <w:rPr>
          <w:sz w:val="24"/>
          <w:szCs w:val="24"/>
        </w:rPr>
        <w:t xml:space="preserve"> </w:t>
      </w:r>
      <w:r w:rsidRPr="008D69FF">
        <w:rPr>
          <w:spacing w:val="-1"/>
          <w:sz w:val="24"/>
          <w:szCs w:val="24"/>
        </w:rPr>
        <w:t>görüldüğünde</w:t>
      </w:r>
      <w:r w:rsidRPr="008D69FF">
        <w:rPr>
          <w:sz w:val="24"/>
          <w:szCs w:val="24"/>
        </w:rPr>
        <w:t xml:space="preserve"> </w:t>
      </w:r>
      <w:r w:rsidRPr="008D69FF">
        <w:rPr>
          <w:spacing w:val="-1"/>
          <w:sz w:val="24"/>
          <w:szCs w:val="24"/>
        </w:rPr>
        <w:t>araştırma</w:t>
      </w:r>
      <w:r w:rsidRPr="008D69FF">
        <w:rPr>
          <w:sz w:val="24"/>
          <w:szCs w:val="24"/>
        </w:rPr>
        <w:t xml:space="preserve"> dışı </w:t>
      </w:r>
      <w:r w:rsidRPr="008D69FF">
        <w:rPr>
          <w:spacing w:val="-1"/>
          <w:sz w:val="24"/>
          <w:szCs w:val="24"/>
        </w:rPr>
        <w:t>bırakılabileceğinin</w:t>
      </w:r>
      <w:r w:rsidRPr="008D69FF">
        <w:rPr>
          <w:sz w:val="24"/>
          <w:szCs w:val="24"/>
        </w:rPr>
        <w:t xml:space="preserve"> </w:t>
      </w:r>
      <w:r w:rsidRPr="008D69FF">
        <w:rPr>
          <w:spacing w:val="-1"/>
          <w:sz w:val="24"/>
          <w:szCs w:val="24"/>
        </w:rPr>
        <w:t>bildirilmesi</w:t>
      </w:r>
    </w:p>
    <w:p w:rsidR="00B93D3A" w:rsidRPr="008D69FF" w:rsidRDefault="00B93D3A" w:rsidP="00B93D3A">
      <w:pPr>
        <w:pStyle w:val="GvdeMetni"/>
        <w:widowControl w:val="0"/>
        <w:numPr>
          <w:ilvl w:val="1"/>
          <w:numId w:val="2"/>
        </w:numPr>
        <w:tabs>
          <w:tab w:val="left" w:pos="426"/>
        </w:tabs>
        <w:kinsoku w:val="0"/>
        <w:overflowPunct w:val="0"/>
        <w:autoSpaceDE w:val="0"/>
        <w:autoSpaceDN w:val="0"/>
        <w:adjustRightInd w:val="0"/>
        <w:spacing w:line="360" w:lineRule="auto"/>
        <w:ind w:left="426" w:right="324" w:hanging="284"/>
        <w:rPr>
          <w:spacing w:val="-1"/>
          <w:sz w:val="24"/>
          <w:szCs w:val="24"/>
        </w:rPr>
      </w:pPr>
      <w:r w:rsidRPr="008D69FF">
        <w:rPr>
          <w:spacing w:val="-1"/>
          <w:sz w:val="24"/>
          <w:szCs w:val="24"/>
        </w:rPr>
        <w:t>Gönüllünün</w:t>
      </w:r>
      <w:r w:rsidRPr="008D69FF">
        <w:rPr>
          <w:sz w:val="24"/>
          <w:szCs w:val="24"/>
        </w:rPr>
        <w:t xml:space="preserve"> </w:t>
      </w:r>
      <w:r w:rsidRPr="008D69FF">
        <w:rPr>
          <w:spacing w:val="-1"/>
          <w:sz w:val="24"/>
          <w:szCs w:val="24"/>
        </w:rPr>
        <w:t>araştırmayı</w:t>
      </w:r>
      <w:r w:rsidRPr="008D69FF">
        <w:rPr>
          <w:sz w:val="24"/>
          <w:szCs w:val="24"/>
        </w:rPr>
        <w:t xml:space="preserve"> kabul </w:t>
      </w:r>
      <w:r w:rsidRPr="008D69FF">
        <w:rPr>
          <w:spacing w:val="-1"/>
          <w:sz w:val="24"/>
          <w:szCs w:val="24"/>
        </w:rPr>
        <w:t>etmemesi</w:t>
      </w:r>
      <w:r w:rsidRPr="008D69FF">
        <w:rPr>
          <w:sz w:val="24"/>
          <w:szCs w:val="24"/>
        </w:rPr>
        <w:t xml:space="preserve"> durumunda veya </w:t>
      </w:r>
      <w:r w:rsidRPr="008D69FF">
        <w:rPr>
          <w:spacing w:val="-1"/>
          <w:sz w:val="24"/>
          <w:szCs w:val="24"/>
        </w:rPr>
        <w:t>herhangi</w:t>
      </w:r>
      <w:r w:rsidRPr="008D69FF">
        <w:rPr>
          <w:sz w:val="24"/>
          <w:szCs w:val="24"/>
        </w:rPr>
        <w:t xml:space="preserve"> </w:t>
      </w:r>
      <w:r w:rsidRPr="008D69FF">
        <w:rPr>
          <w:spacing w:val="-1"/>
          <w:sz w:val="24"/>
          <w:szCs w:val="24"/>
        </w:rPr>
        <w:t>bir</w:t>
      </w:r>
      <w:r w:rsidRPr="008D69FF">
        <w:rPr>
          <w:sz w:val="24"/>
          <w:szCs w:val="24"/>
        </w:rPr>
        <w:t xml:space="preserve"> </w:t>
      </w:r>
      <w:r w:rsidRPr="008D69FF">
        <w:rPr>
          <w:spacing w:val="-1"/>
          <w:sz w:val="24"/>
          <w:szCs w:val="24"/>
        </w:rPr>
        <w:t>nedenle</w:t>
      </w:r>
      <w:r w:rsidRPr="008D69FF">
        <w:rPr>
          <w:sz w:val="24"/>
          <w:szCs w:val="24"/>
        </w:rPr>
        <w:t xml:space="preserve"> </w:t>
      </w:r>
      <w:r w:rsidRPr="008D69FF">
        <w:rPr>
          <w:spacing w:val="-1"/>
          <w:sz w:val="24"/>
          <w:szCs w:val="24"/>
        </w:rPr>
        <w:t>çalışma</w:t>
      </w:r>
      <w:r w:rsidRPr="008D69FF">
        <w:rPr>
          <w:spacing w:val="71"/>
          <w:sz w:val="24"/>
          <w:szCs w:val="24"/>
        </w:rPr>
        <w:t xml:space="preserve"> </w:t>
      </w:r>
      <w:r w:rsidRPr="008D69FF">
        <w:rPr>
          <w:spacing w:val="-1"/>
          <w:sz w:val="24"/>
          <w:szCs w:val="24"/>
        </w:rPr>
        <w:t>programından</w:t>
      </w:r>
      <w:r w:rsidRPr="008D69FF">
        <w:rPr>
          <w:sz w:val="24"/>
          <w:szCs w:val="24"/>
        </w:rPr>
        <w:t xml:space="preserve"> </w:t>
      </w:r>
      <w:r w:rsidRPr="008D69FF">
        <w:rPr>
          <w:spacing w:val="-1"/>
          <w:sz w:val="24"/>
          <w:szCs w:val="24"/>
        </w:rPr>
        <w:t>çıkarılması</w:t>
      </w:r>
      <w:r w:rsidRPr="008D69FF">
        <w:rPr>
          <w:sz w:val="24"/>
          <w:szCs w:val="24"/>
        </w:rPr>
        <w:t xml:space="preserve"> veya </w:t>
      </w:r>
      <w:r w:rsidRPr="008D69FF">
        <w:rPr>
          <w:spacing w:val="-1"/>
          <w:sz w:val="24"/>
          <w:szCs w:val="24"/>
        </w:rPr>
        <w:t>çıkması</w:t>
      </w:r>
      <w:r w:rsidRPr="008D69FF">
        <w:rPr>
          <w:sz w:val="24"/>
          <w:szCs w:val="24"/>
        </w:rPr>
        <w:t xml:space="preserve"> </w:t>
      </w:r>
      <w:r w:rsidRPr="008D69FF">
        <w:rPr>
          <w:spacing w:val="-1"/>
          <w:sz w:val="24"/>
          <w:szCs w:val="24"/>
        </w:rPr>
        <w:t>halinde,</w:t>
      </w:r>
      <w:r w:rsidRPr="008D69FF">
        <w:rPr>
          <w:sz w:val="24"/>
          <w:szCs w:val="24"/>
        </w:rPr>
        <w:t xml:space="preserve"> </w:t>
      </w:r>
      <w:r w:rsidRPr="008D69FF">
        <w:rPr>
          <w:spacing w:val="-1"/>
          <w:sz w:val="24"/>
          <w:szCs w:val="24"/>
        </w:rPr>
        <w:t xml:space="preserve">hastalığı </w:t>
      </w:r>
      <w:r w:rsidRPr="008D69FF">
        <w:rPr>
          <w:sz w:val="24"/>
          <w:szCs w:val="24"/>
        </w:rPr>
        <w:t>ile</w:t>
      </w:r>
      <w:r w:rsidRPr="008D69FF">
        <w:rPr>
          <w:spacing w:val="-1"/>
          <w:sz w:val="24"/>
          <w:szCs w:val="24"/>
        </w:rPr>
        <w:t xml:space="preserve"> ilgili tedavisinde</w:t>
      </w:r>
      <w:r w:rsidRPr="008D69FF">
        <w:rPr>
          <w:sz w:val="24"/>
          <w:szCs w:val="24"/>
        </w:rPr>
        <w:t xml:space="preserve"> bir </w:t>
      </w:r>
      <w:r w:rsidRPr="008D69FF">
        <w:rPr>
          <w:spacing w:val="-1"/>
          <w:sz w:val="24"/>
          <w:szCs w:val="24"/>
        </w:rPr>
        <w:t>aksama</w:t>
      </w:r>
      <w:r w:rsidRPr="008D69FF">
        <w:rPr>
          <w:spacing w:val="103"/>
          <w:sz w:val="24"/>
          <w:szCs w:val="24"/>
        </w:rPr>
        <w:t xml:space="preserve"> </w:t>
      </w:r>
      <w:r w:rsidRPr="008D69FF">
        <w:rPr>
          <w:spacing w:val="-1"/>
          <w:sz w:val="24"/>
          <w:szCs w:val="24"/>
        </w:rPr>
        <w:t>olmayacağı</w:t>
      </w:r>
      <w:r w:rsidRPr="008D69FF">
        <w:rPr>
          <w:sz w:val="24"/>
          <w:szCs w:val="24"/>
        </w:rPr>
        <w:t xml:space="preserve"> güvencesi </w:t>
      </w:r>
      <w:r w:rsidRPr="008D69FF">
        <w:rPr>
          <w:spacing w:val="-1"/>
          <w:sz w:val="24"/>
          <w:szCs w:val="24"/>
        </w:rPr>
        <w:t>verilmesi</w:t>
      </w:r>
    </w:p>
    <w:p w:rsidR="00B93D3A" w:rsidRPr="008D69FF" w:rsidRDefault="00B93D3A" w:rsidP="00B93D3A">
      <w:pPr>
        <w:pStyle w:val="GvdeMetni"/>
        <w:widowControl w:val="0"/>
        <w:numPr>
          <w:ilvl w:val="1"/>
          <w:numId w:val="2"/>
        </w:numPr>
        <w:tabs>
          <w:tab w:val="left" w:pos="426"/>
        </w:tabs>
        <w:kinsoku w:val="0"/>
        <w:overflowPunct w:val="0"/>
        <w:autoSpaceDE w:val="0"/>
        <w:autoSpaceDN w:val="0"/>
        <w:adjustRightInd w:val="0"/>
        <w:spacing w:line="360" w:lineRule="auto"/>
        <w:ind w:left="426" w:right="537" w:hanging="284"/>
        <w:rPr>
          <w:spacing w:val="-1"/>
          <w:sz w:val="24"/>
          <w:szCs w:val="24"/>
        </w:rPr>
      </w:pPr>
      <w:r w:rsidRPr="008D69FF">
        <w:rPr>
          <w:spacing w:val="-1"/>
          <w:sz w:val="24"/>
          <w:szCs w:val="24"/>
        </w:rPr>
        <w:t>Araştırma</w:t>
      </w:r>
      <w:r w:rsidRPr="008D69FF">
        <w:rPr>
          <w:sz w:val="24"/>
          <w:szCs w:val="24"/>
        </w:rPr>
        <w:t xml:space="preserve"> için </w:t>
      </w:r>
      <w:r w:rsidRPr="008D69FF">
        <w:rPr>
          <w:spacing w:val="-1"/>
          <w:sz w:val="24"/>
          <w:szCs w:val="24"/>
        </w:rPr>
        <w:t>yapılacak</w:t>
      </w:r>
      <w:r w:rsidRPr="008D69FF">
        <w:rPr>
          <w:spacing w:val="-2"/>
          <w:sz w:val="24"/>
          <w:szCs w:val="24"/>
        </w:rPr>
        <w:t xml:space="preserve"> </w:t>
      </w:r>
      <w:r w:rsidRPr="008D69FF">
        <w:rPr>
          <w:spacing w:val="-1"/>
          <w:sz w:val="24"/>
          <w:szCs w:val="24"/>
        </w:rPr>
        <w:t>harcamalarla</w:t>
      </w:r>
      <w:r w:rsidRPr="008D69FF">
        <w:rPr>
          <w:sz w:val="24"/>
          <w:szCs w:val="24"/>
        </w:rPr>
        <w:t xml:space="preserve"> </w:t>
      </w:r>
      <w:r w:rsidRPr="008D69FF">
        <w:rPr>
          <w:spacing w:val="-1"/>
          <w:sz w:val="24"/>
          <w:szCs w:val="24"/>
        </w:rPr>
        <w:t>ilgili</w:t>
      </w:r>
      <w:r w:rsidRPr="008D69FF">
        <w:rPr>
          <w:sz w:val="24"/>
          <w:szCs w:val="24"/>
        </w:rPr>
        <w:t xml:space="preserve"> </w:t>
      </w:r>
      <w:r w:rsidRPr="008D69FF">
        <w:rPr>
          <w:spacing w:val="-1"/>
          <w:sz w:val="24"/>
          <w:szCs w:val="24"/>
        </w:rPr>
        <w:t>herhangi</w:t>
      </w:r>
      <w:r w:rsidRPr="008D69FF">
        <w:rPr>
          <w:sz w:val="24"/>
          <w:szCs w:val="24"/>
        </w:rPr>
        <w:t xml:space="preserve"> bir </w:t>
      </w:r>
      <w:r w:rsidRPr="008D69FF">
        <w:rPr>
          <w:spacing w:val="-1"/>
          <w:sz w:val="24"/>
          <w:szCs w:val="24"/>
        </w:rPr>
        <w:t>parasal</w:t>
      </w:r>
      <w:r w:rsidRPr="008D69FF">
        <w:rPr>
          <w:sz w:val="24"/>
          <w:szCs w:val="24"/>
        </w:rPr>
        <w:t xml:space="preserve"> </w:t>
      </w:r>
      <w:r w:rsidRPr="008D69FF">
        <w:rPr>
          <w:spacing w:val="-1"/>
          <w:sz w:val="24"/>
          <w:szCs w:val="24"/>
        </w:rPr>
        <w:t>sorumluluk</w:t>
      </w:r>
      <w:r w:rsidRPr="008D69FF">
        <w:rPr>
          <w:sz w:val="24"/>
          <w:szCs w:val="24"/>
        </w:rPr>
        <w:t xml:space="preserve"> </w:t>
      </w:r>
      <w:r w:rsidRPr="008D69FF">
        <w:rPr>
          <w:spacing w:val="-1"/>
          <w:sz w:val="24"/>
          <w:szCs w:val="24"/>
        </w:rPr>
        <w:t>altına</w:t>
      </w:r>
      <w:r w:rsidRPr="008D69FF">
        <w:rPr>
          <w:spacing w:val="93"/>
          <w:sz w:val="24"/>
          <w:szCs w:val="24"/>
        </w:rPr>
        <w:t xml:space="preserve"> </w:t>
      </w:r>
      <w:r w:rsidRPr="008D69FF">
        <w:rPr>
          <w:spacing w:val="-1"/>
          <w:sz w:val="24"/>
          <w:szCs w:val="24"/>
        </w:rPr>
        <w:t>girmeyeceğinin</w:t>
      </w:r>
      <w:r w:rsidRPr="008D69FF">
        <w:rPr>
          <w:sz w:val="24"/>
          <w:szCs w:val="24"/>
        </w:rPr>
        <w:t xml:space="preserve"> </w:t>
      </w:r>
      <w:r w:rsidRPr="008D69FF">
        <w:rPr>
          <w:spacing w:val="-1"/>
          <w:sz w:val="24"/>
          <w:szCs w:val="24"/>
        </w:rPr>
        <w:t>ayrıca</w:t>
      </w:r>
      <w:r w:rsidRPr="008D69FF">
        <w:rPr>
          <w:sz w:val="24"/>
          <w:szCs w:val="24"/>
        </w:rPr>
        <w:t xml:space="preserve"> </w:t>
      </w:r>
      <w:r w:rsidRPr="008D69FF">
        <w:rPr>
          <w:spacing w:val="-1"/>
          <w:sz w:val="24"/>
          <w:szCs w:val="24"/>
        </w:rPr>
        <w:t>kendisine</w:t>
      </w:r>
      <w:r w:rsidRPr="008D69FF">
        <w:rPr>
          <w:sz w:val="24"/>
          <w:szCs w:val="24"/>
        </w:rPr>
        <w:t xml:space="preserve"> de</w:t>
      </w:r>
      <w:r w:rsidRPr="008D69FF">
        <w:rPr>
          <w:spacing w:val="-1"/>
          <w:sz w:val="24"/>
          <w:szCs w:val="24"/>
        </w:rPr>
        <w:t xml:space="preserve"> </w:t>
      </w:r>
      <w:r w:rsidRPr="008D69FF">
        <w:rPr>
          <w:sz w:val="24"/>
          <w:szCs w:val="24"/>
        </w:rPr>
        <w:t xml:space="preserve">bir </w:t>
      </w:r>
      <w:r w:rsidRPr="008D69FF">
        <w:rPr>
          <w:spacing w:val="-1"/>
          <w:sz w:val="24"/>
          <w:szCs w:val="24"/>
        </w:rPr>
        <w:t>ödeme</w:t>
      </w:r>
      <w:r w:rsidRPr="008D69FF">
        <w:rPr>
          <w:sz w:val="24"/>
          <w:szCs w:val="24"/>
        </w:rPr>
        <w:t xml:space="preserve"> </w:t>
      </w:r>
      <w:r w:rsidRPr="008D69FF">
        <w:rPr>
          <w:spacing w:val="-1"/>
          <w:sz w:val="24"/>
          <w:szCs w:val="24"/>
        </w:rPr>
        <w:t>yapılmayacağının</w:t>
      </w:r>
      <w:r w:rsidRPr="008D69FF">
        <w:rPr>
          <w:sz w:val="24"/>
          <w:szCs w:val="24"/>
        </w:rPr>
        <w:t xml:space="preserve"> </w:t>
      </w:r>
      <w:r w:rsidRPr="008D69FF">
        <w:rPr>
          <w:spacing w:val="-1"/>
          <w:sz w:val="24"/>
          <w:szCs w:val="24"/>
        </w:rPr>
        <w:t>belirtilmesi</w:t>
      </w:r>
      <w:r w:rsidRPr="008D69FF">
        <w:rPr>
          <w:spacing w:val="89"/>
          <w:sz w:val="24"/>
          <w:szCs w:val="24"/>
        </w:rPr>
        <w:t xml:space="preserve"> </w:t>
      </w:r>
      <w:r w:rsidRPr="008D69FF">
        <w:rPr>
          <w:spacing w:val="-1"/>
          <w:sz w:val="24"/>
          <w:szCs w:val="24"/>
        </w:rPr>
        <w:t>gerekmektedir.</w:t>
      </w:r>
      <w:r w:rsidRPr="008D69FF">
        <w:rPr>
          <w:sz w:val="24"/>
          <w:szCs w:val="24"/>
        </w:rPr>
        <w:t xml:space="preserve"> </w:t>
      </w:r>
      <w:r w:rsidRPr="008D69FF">
        <w:rPr>
          <w:spacing w:val="-1"/>
          <w:sz w:val="24"/>
          <w:szCs w:val="24"/>
        </w:rPr>
        <w:t>Yol</w:t>
      </w:r>
      <w:r w:rsidRPr="008D69FF">
        <w:rPr>
          <w:sz w:val="24"/>
          <w:szCs w:val="24"/>
        </w:rPr>
        <w:t xml:space="preserve"> </w:t>
      </w:r>
      <w:r w:rsidRPr="008D69FF">
        <w:rPr>
          <w:spacing w:val="-1"/>
          <w:sz w:val="24"/>
          <w:szCs w:val="24"/>
        </w:rPr>
        <w:t>masrafı</w:t>
      </w:r>
      <w:r w:rsidRPr="008D69FF">
        <w:rPr>
          <w:sz w:val="24"/>
          <w:szCs w:val="24"/>
        </w:rPr>
        <w:t xml:space="preserve"> ve </w:t>
      </w:r>
      <w:r w:rsidRPr="008D69FF">
        <w:rPr>
          <w:spacing w:val="-1"/>
          <w:sz w:val="24"/>
          <w:szCs w:val="24"/>
        </w:rPr>
        <w:t>sigorta</w:t>
      </w:r>
      <w:r w:rsidRPr="008D69FF">
        <w:rPr>
          <w:sz w:val="24"/>
          <w:szCs w:val="24"/>
        </w:rPr>
        <w:t xml:space="preserve"> gibi </w:t>
      </w:r>
      <w:r w:rsidRPr="008D69FF">
        <w:rPr>
          <w:spacing w:val="-1"/>
          <w:sz w:val="24"/>
          <w:szCs w:val="24"/>
        </w:rPr>
        <w:t>ödenekler</w:t>
      </w:r>
      <w:r w:rsidRPr="008D69FF">
        <w:rPr>
          <w:sz w:val="24"/>
          <w:szCs w:val="24"/>
        </w:rPr>
        <w:t xml:space="preserve"> </w:t>
      </w:r>
      <w:r w:rsidRPr="008D69FF">
        <w:rPr>
          <w:spacing w:val="-1"/>
          <w:sz w:val="24"/>
          <w:szCs w:val="24"/>
        </w:rPr>
        <w:t>mevcutsa</w:t>
      </w:r>
      <w:r w:rsidRPr="008D69FF">
        <w:rPr>
          <w:sz w:val="24"/>
          <w:szCs w:val="24"/>
        </w:rPr>
        <w:t xml:space="preserve"> </w:t>
      </w:r>
      <w:r w:rsidRPr="008D69FF">
        <w:rPr>
          <w:spacing w:val="-1"/>
          <w:sz w:val="24"/>
          <w:szCs w:val="24"/>
        </w:rPr>
        <w:t>mutlaka</w:t>
      </w:r>
      <w:r w:rsidRPr="008D69FF">
        <w:rPr>
          <w:sz w:val="24"/>
          <w:szCs w:val="24"/>
        </w:rPr>
        <w:t xml:space="preserve"> gönüllü </w:t>
      </w:r>
      <w:r w:rsidRPr="008D69FF">
        <w:rPr>
          <w:spacing w:val="-1"/>
          <w:sz w:val="24"/>
          <w:szCs w:val="24"/>
        </w:rPr>
        <w:t>olurda</w:t>
      </w:r>
      <w:r w:rsidRPr="008D69FF">
        <w:rPr>
          <w:spacing w:val="77"/>
          <w:sz w:val="24"/>
          <w:szCs w:val="24"/>
        </w:rPr>
        <w:t xml:space="preserve"> </w:t>
      </w:r>
      <w:r w:rsidRPr="008D69FF">
        <w:rPr>
          <w:sz w:val="24"/>
          <w:szCs w:val="24"/>
        </w:rPr>
        <w:t xml:space="preserve">bilgi </w:t>
      </w:r>
      <w:r w:rsidRPr="008D69FF">
        <w:rPr>
          <w:spacing w:val="-1"/>
          <w:sz w:val="24"/>
          <w:szCs w:val="24"/>
        </w:rPr>
        <w:t>verilmelidir.</w:t>
      </w:r>
    </w:p>
    <w:p w:rsidR="00B93D3A" w:rsidRPr="008D69FF" w:rsidRDefault="00B93D3A" w:rsidP="00B93D3A">
      <w:pPr>
        <w:pStyle w:val="GvdeMetni"/>
        <w:widowControl w:val="0"/>
        <w:numPr>
          <w:ilvl w:val="1"/>
          <w:numId w:val="2"/>
        </w:numPr>
        <w:tabs>
          <w:tab w:val="left" w:pos="426"/>
        </w:tabs>
        <w:kinsoku w:val="0"/>
        <w:overflowPunct w:val="0"/>
        <w:autoSpaceDE w:val="0"/>
        <w:autoSpaceDN w:val="0"/>
        <w:adjustRightInd w:val="0"/>
        <w:spacing w:line="360" w:lineRule="auto"/>
        <w:ind w:left="426" w:right="1511" w:hanging="284"/>
        <w:rPr>
          <w:spacing w:val="-1"/>
          <w:sz w:val="24"/>
          <w:szCs w:val="24"/>
        </w:rPr>
      </w:pPr>
      <w:r w:rsidRPr="008D69FF">
        <w:rPr>
          <w:spacing w:val="-1"/>
          <w:sz w:val="24"/>
          <w:szCs w:val="24"/>
        </w:rPr>
        <w:t>Gönüllüden</w:t>
      </w:r>
      <w:r w:rsidRPr="008D69FF">
        <w:rPr>
          <w:spacing w:val="-2"/>
          <w:sz w:val="24"/>
          <w:szCs w:val="24"/>
        </w:rPr>
        <w:t xml:space="preserve"> </w:t>
      </w:r>
      <w:r w:rsidRPr="008D69FF">
        <w:rPr>
          <w:spacing w:val="-1"/>
          <w:sz w:val="24"/>
          <w:szCs w:val="24"/>
        </w:rPr>
        <w:t>alınacak</w:t>
      </w:r>
      <w:r w:rsidRPr="008D69FF">
        <w:rPr>
          <w:sz w:val="24"/>
          <w:szCs w:val="24"/>
        </w:rPr>
        <w:t xml:space="preserve"> </w:t>
      </w:r>
      <w:r w:rsidRPr="008D69FF">
        <w:rPr>
          <w:spacing w:val="-1"/>
          <w:sz w:val="24"/>
          <w:szCs w:val="24"/>
        </w:rPr>
        <w:t>verilerin yalnızca</w:t>
      </w:r>
      <w:r w:rsidRPr="008D69FF">
        <w:rPr>
          <w:sz w:val="24"/>
          <w:szCs w:val="24"/>
        </w:rPr>
        <w:t xml:space="preserve"> adı </w:t>
      </w:r>
      <w:r w:rsidRPr="008D69FF">
        <w:rPr>
          <w:spacing w:val="-1"/>
          <w:sz w:val="24"/>
          <w:szCs w:val="24"/>
        </w:rPr>
        <w:t>geçen</w:t>
      </w:r>
      <w:r w:rsidRPr="008D69FF">
        <w:rPr>
          <w:sz w:val="24"/>
          <w:szCs w:val="24"/>
        </w:rPr>
        <w:t xml:space="preserve"> </w:t>
      </w:r>
      <w:r w:rsidRPr="008D69FF">
        <w:rPr>
          <w:spacing w:val="-1"/>
          <w:sz w:val="24"/>
          <w:szCs w:val="24"/>
        </w:rPr>
        <w:t>çalışmada</w:t>
      </w:r>
      <w:r w:rsidRPr="008D69FF">
        <w:rPr>
          <w:spacing w:val="91"/>
          <w:sz w:val="24"/>
          <w:szCs w:val="24"/>
        </w:rPr>
        <w:t xml:space="preserve"> </w:t>
      </w:r>
      <w:r w:rsidRPr="008D69FF">
        <w:rPr>
          <w:spacing w:val="-1"/>
          <w:sz w:val="24"/>
          <w:szCs w:val="24"/>
        </w:rPr>
        <w:t>kullanılacağının</w:t>
      </w:r>
      <w:r w:rsidRPr="008D69FF">
        <w:rPr>
          <w:sz w:val="24"/>
          <w:szCs w:val="24"/>
        </w:rPr>
        <w:t xml:space="preserve"> </w:t>
      </w:r>
      <w:r w:rsidRPr="008D69FF">
        <w:rPr>
          <w:spacing w:val="-1"/>
          <w:sz w:val="24"/>
          <w:szCs w:val="24"/>
        </w:rPr>
        <w:t>belirtilmesi</w:t>
      </w:r>
    </w:p>
    <w:p w:rsidR="00B93D3A" w:rsidRPr="008D69FF" w:rsidRDefault="00B93D3A" w:rsidP="00B93D3A">
      <w:pPr>
        <w:pStyle w:val="GvdeMetni"/>
        <w:widowControl w:val="0"/>
        <w:numPr>
          <w:ilvl w:val="1"/>
          <w:numId w:val="2"/>
        </w:numPr>
        <w:tabs>
          <w:tab w:val="left" w:pos="426"/>
        </w:tabs>
        <w:kinsoku w:val="0"/>
        <w:overflowPunct w:val="0"/>
        <w:autoSpaceDE w:val="0"/>
        <w:autoSpaceDN w:val="0"/>
        <w:adjustRightInd w:val="0"/>
        <w:spacing w:line="360" w:lineRule="auto"/>
        <w:ind w:left="426" w:hanging="284"/>
        <w:rPr>
          <w:spacing w:val="-1"/>
          <w:sz w:val="24"/>
          <w:szCs w:val="24"/>
        </w:rPr>
      </w:pPr>
      <w:r w:rsidRPr="008D69FF">
        <w:rPr>
          <w:spacing w:val="-1"/>
          <w:sz w:val="24"/>
          <w:szCs w:val="24"/>
        </w:rPr>
        <w:t>Kimlik</w:t>
      </w:r>
      <w:r w:rsidRPr="008D69FF">
        <w:rPr>
          <w:sz w:val="24"/>
          <w:szCs w:val="24"/>
        </w:rPr>
        <w:t xml:space="preserve"> </w:t>
      </w:r>
      <w:r w:rsidRPr="008D69FF">
        <w:rPr>
          <w:spacing w:val="-1"/>
          <w:sz w:val="24"/>
          <w:szCs w:val="24"/>
        </w:rPr>
        <w:t>bilgilerinin</w:t>
      </w:r>
      <w:r w:rsidRPr="008D69FF">
        <w:rPr>
          <w:sz w:val="24"/>
          <w:szCs w:val="24"/>
        </w:rPr>
        <w:t xml:space="preserve"> </w:t>
      </w:r>
      <w:r w:rsidRPr="008D69FF">
        <w:rPr>
          <w:spacing w:val="-1"/>
          <w:sz w:val="24"/>
          <w:szCs w:val="24"/>
        </w:rPr>
        <w:t xml:space="preserve">gizli tutulacağına </w:t>
      </w:r>
      <w:r w:rsidRPr="008D69FF">
        <w:rPr>
          <w:sz w:val="24"/>
          <w:szCs w:val="24"/>
        </w:rPr>
        <w:t xml:space="preserve">dair </w:t>
      </w:r>
      <w:r w:rsidRPr="008D69FF">
        <w:rPr>
          <w:spacing w:val="-1"/>
          <w:sz w:val="24"/>
          <w:szCs w:val="24"/>
        </w:rPr>
        <w:t>güvence</w:t>
      </w:r>
    </w:p>
    <w:p w:rsidR="00B93D3A" w:rsidRDefault="00B93D3A" w:rsidP="00B93D3A">
      <w:pPr>
        <w:spacing w:line="360" w:lineRule="auto"/>
        <w:jc w:val="both"/>
        <w:rPr>
          <w:b/>
          <w:szCs w:val="24"/>
        </w:rPr>
      </w:pPr>
    </w:p>
    <w:p w:rsidR="00B93D3A" w:rsidRPr="008D69FF" w:rsidRDefault="00B93D3A" w:rsidP="00B93D3A">
      <w:pPr>
        <w:spacing w:line="360" w:lineRule="auto"/>
        <w:jc w:val="both"/>
        <w:rPr>
          <w:b/>
          <w:szCs w:val="24"/>
        </w:rPr>
      </w:pPr>
      <w:r w:rsidRPr="008D69FF">
        <w:rPr>
          <w:b/>
          <w:szCs w:val="24"/>
        </w:rPr>
        <w:t xml:space="preserve">Araştırmacılara ek bilgiler: </w:t>
      </w:r>
    </w:p>
    <w:p w:rsidR="00B93D3A" w:rsidRPr="008D69FF" w:rsidRDefault="00B93D3A" w:rsidP="00B93D3A">
      <w:pPr>
        <w:numPr>
          <w:ilvl w:val="0"/>
          <w:numId w:val="1"/>
        </w:numPr>
        <w:tabs>
          <w:tab w:val="clear" w:pos="720"/>
          <w:tab w:val="num" w:pos="426"/>
        </w:tabs>
        <w:spacing w:line="360" w:lineRule="auto"/>
        <w:ind w:left="426" w:right="943" w:hanging="284"/>
        <w:jc w:val="both"/>
        <w:rPr>
          <w:szCs w:val="24"/>
        </w:rPr>
      </w:pPr>
      <w:r w:rsidRPr="008D69FF">
        <w:rPr>
          <w:szCs w:val="24"/>
        </w:rPr>
        <w:t>İsimsiz anket formlarının kullanıldığı araştırmalar gibi bazı araştırmalarda imzalı onam formlarının kullanılması mümkün değildir. Bu araştırmalarda da muhtemel katılımcılara araştırma ve katılımcı olarak hakları konusunda yazılı ya da sözlü bilgi vermek gerekmektedir ve mümkünse sözlü onam alınmalıdır.</w:t>
      </w:r>
    </w:p>
    <w:p w:rsidR="00B93D3A" w:rsidRPr="008D69FF" w:rsidRDefault="00B93D3A" w:rsidP="00B93D3A">
      <w:pPr>
        <w:numPr>
          <w:ilvl w:val="0"/>
          <w:numId w:val="1"/>
        </w:numPr>
        <w:tabs>
          <w:tab w:val="clear" w:pos="720"/>
          <w:tab w:val="num" w:pos="426"/>
        </w:tabs>
        <w:spacing w:line="360" w:lineRule="auto"/>
        <w:ind w:left="426" w:right="943" w:hanging="284"/>
        <w:jc w:val="both"/>
        <w:rPr>
          <w:szCs w:val="24"/>
        </w:rPr>
      </w:pPr>
      <w:r w:rsidRPr="008D69FF">
        <w:rPr>
          <w:szCs w:val="24"/>
        </w:rPr>
        <w:t xml:space="preserve">İsimsiz anketlerde onam kısmı (isim ve imza) haricinde tüm bilgiler verilmeli, anket formu ve bilgilendirme formunda “anket formunun geri dönmesinin araştırma amacı için bu bilgilerin kullanılmasına onam verildiği anlamına geldiği” belirtilmelidir. </w:t>
      </w:r>
    </w:p>
    <w:p w:rsidR="00B93D3A" w:rsidRDefault="00B93D3A" w:rsidP="00B93D3A">
      <w:pPr>
        <w:pStyle w:val="GvdeMetni"/>
        <w:kinsoku w:val="0"/>
        <w:overflowPunct w:val="0"/>
        <w:spacing w:before="35" w:line="360" w:lineRule="auto"/>
        <w:rPr>
          <w:spacing w:val="-1"/>
          <w:sz w:val="24"/>
          <w:szCs w:val="24"/>
        </w:rPr>
      </w:pPr>
    </w:p>
    <w:p w:rsidR="00B93D3A" w:rsidRDefault="00B93D3A" w:rsidP="00B93D3A">
      <w:pPr>
        <w:pStyle w:val="GvdeMetni"/>
        <w:kinsoku w:val="0"/>
        <w:overflowPunct w:val="0"/>
        <w:spacing w:before="35" w:line="360" w:lineRule="auto"/>
        <w:rPr>
          <w:spacing w:val="-1"/>
          <w:sz w:val="24"/>
          <w:szCs w:val="24"/>
        </w:rPr>
      </w:pPr>
    </w:p>
    <w:p w:rsidR="00B93D3A" w:rsidRDefault="00B93D3A" w:rsidP="00B93D3A">
      <w:pPr>
        <w:pStyle w:val="GvdeMetni"/>
        <w:kinsoku w:val="0"/>
        <w:overflowPunct w:val="0"/>
        <w:spacing w:before="35" w:line="360" w:lineRule="auto"/>
        <w:rPr>
          <w:spacing w:val="-1"/>
          <w:sz w:val="24"/>
          <w:szCs w:val="24"/>
        </w:rPr>
      </w:pPr>
    </w:p>
    <w:p w:rsidR="00B93D3A" w:rsidRDefault="00B93D3A" w:rsidP="00B93D3A">
      <w:pPr>
        <w:pStyle w:val="GvdeMetni"/>
        <w:kinsoku w:val="0"/>
        <w:overflowPunct w:val="0"/>
        <w:spacing w:before="35" w:line="360" w:lineRule="auto"/>
        <w:rPr>
          <w:spacing w:val="-1"/>
          <w:sz w:val="24"/>
          <w:szCs w:val="24"/>
        </w:rPr>
      </w:pPr>
    </w:p>
    <w:p w:rsidR="00B93D3A" w:rsidRDefault="00B93D3A" w:rsidP="00B93D3A">
      <w:pPr>
        <w:pStyle w:val="GvdeMetni"/>
        <w:kinsoku w:val="0"/>
        <w:overflowPunct w:val="0"/>
        <w:spacing w:before="35" w:line="360" w:lineRule="auto"/>
        <w:rPr>
          <w:spacing w:val="-1"/>
          <w:sz w:val="24"/>
          <w:szCs w:val="24"/>
        </w:rPr>
      </w:pPr>
    </w:p>
    <w:p w:rsidR="00B93D3A" w:rsidRDefault="00B93D3A" w:rsidP="00B93D3A">
      <w:pPr>
        <w:pStyle w:val="GvdeMetni"/>
        <w:kinsoku w:val="0"/>
        <w:overflowPunct w:val="0"/>
        <w:spacing w:before="35" w:line="360" w:lineRule="auto"/>
        <w:rPr>
          <w:spacing w:val="-1"/>
          <w:sz w:val="24"/>
          <w:szCs w:val="24"/>
        </w:rPr>
      </w:pPr>
    </w:p>
    <w:p w:rsidR="00B93D3A" w:rsidRDefault="00B93D3A" w:rsidP="00B93D3A">
      <w:pPr>
        <w:pStyle w:val="GvdeMetni"/>
        <w:kinsoku w:val="0"/>
        <w:overflowPunct w:val="0"/>
        <w:spacing w:before="35" w:line="360" w:lineRule="auto"/>
        <w:rPr>
          <w:spacing w:val="-1"/>
          <w:sz w:val="24"/>
          <w:szCs w:val="24"/>
        </w:rPr>
      </w:pPr>
    </w:p>
    <w:p w:rsidR="00B93D3A" w:rsidRPr="008D69FF" w:rsidRDefault="00B93D3A" w:rsidP="00B93D3A">
      <w:pPr>
        <w:pStyle w:val="GvdeMetni"/>
        <w:kinsoku w:val="0"/>
        <w:overflowPunct w:val="0"/>
        <w:spacing w:before="35" w:line="360" w:lineRule="auto"/>
        <w:rPr>
          <w:b/>
          <w:bCs/>
          <w:spacing w:val="-1"/>
          <w:sz w:val="24"/>
          <w:szCs w:val="24"/>
        </w:rPr>
      </w:pPr>
      <w:r w:rsidRPr="008D69FF">
        <w:rPr>
          <w:spacing w:val="-1"/>
          <w:sz w:val="24"/>
          <w:szCs w:val="24"/>
        </w:rPr>
        <w:t>Gönüllü</w:t>
      </w:r>
      <w:r w:rsidRPr="008D69FF">
        <w:rPr>
          <w:sz w:val="24"/>
          <w:szCs w:val="24"/>
        </w:rPr>
        <w:t xml:space="preserve"> </w:t>
      </w:r>
      <w:r w:rsidRPr="008D69FF">
        <w:rPr>
          <w:spacing w:val="-1"/>
          <w:sz w:val="24"/>
          <w:szCs w:val="24"/>
        </w:rPr>
        <w:t xml:space="preserve">olur formu </w:t>
      </w:r>
      <w:r w:rsidRPr="008D69FF">
        <w:rPr>
          <w:b/>
          <w:bCs/>
          <w:spacing w:val="-1"/>
          <w:sz w:val="24"/>
          <w:szCs w:val="24"/>
        </w:rPr>
        <w:t xml:space="preserve">örnek : </w:t>
      </w:r>
    </w:p>
    <w:p w:rsidR="00B93D3A" w:rsidRPr="008D69FF" w:rsidRDefault="00B93D3A" w:rsidP="00B93D3A">
      <w:pPr>
        <w:pStyle w:val="GvdeMetni"/>
        <w:tabs>
          <w:tab w:val="left" w:pos="8647"/>
        </w:tabs>
        <w:kinsoku w:val="0"/>
        <w:overflowPunct w:val="0"/>
        <w:spacing w:before="35" w:line="360" w:lineRule="auto"/>
        <w:rPr>
          <w:sz w:val="24"/>
          <w:szCs w:val="24"/>
        </w:rPr>
      </w:pPr>
      <w:r w:rsidRPr="008D69FF">
        <w:rPr>
          <w:sz w:val="24"/>
          <w:szCs w:val="24"/>
        </w:rPr>
        <w:t xml:space="preserve">Sizi </w:t>
      </w:r>
      <w:r w:rsidRPr="008D69FF">
        <w:rPr>
          <w:b/>
          <w:i/>
          <w:sz w:val="24"/>
          <w:szCs w:val="24"/>
        </w:rPr>
        <w:t xml:space="preserve">“……………..” </w:t>
      </w:r>
      <w:r w:rsidRPr="008D69FF">
        <w:rPr>
          <w:sz w:val="24"/>
          <w:szCs w:val="24"/>
        </w:rPr>
        <w:t xml:space="preserve">başlıklı bir </w:t>
      </w:r>
      <w:r w:rsidRPr="008D69FF">
        <w:rPr>
          <w:b/>
          <w:sz w:val="24"/>
          <w:szCs w:val="24"/>
          <w:u w:val="single"/>
        </w:rPr>
        <w:t xml:space="preserve">araştırmaya </w:t>
      </w:r>
      <w:r w:rsidRPr="008D69FF">
        <w:rPr>
          <w:sz w:val="24"/>
          <w:szCs w:val="24"/>
        </w:rPr>
        <w:t xml:space="preserve">davet ediyoruz. Bu araştırmaya katılıp katılmama kararını vermeden önce, araştırmanın neden ve nasıl yapılacağını bilmeniz gerekmektedir. Bu nedenle bu formun okunup anlaşılması büyük önem taşımaktadır. Aşağıdaki bilgileri dikkatlice okumak için zaman ayırınız. İsterseniz bu bilgileri aileniz ve/veya yakınlarınız ile tartışınız. Eğer anlayamadığınız ve sizin için açık olmayan şeyler varsa, ya da daha fazla bilgi isterseniz bize sorunuz. </w:t>
      </w:r>
    </w:p>
    <w:p w:rsidR="00B93D3A" w:rsidRPr="008D69FF" w:rsidRDefault="00B93D3A" w:rsidP="00B93D3A">
      <w:pPr>
        <w:pStyle w:val="GvdeMetni"/>
        <w:tabs>
          <w:tab w:val="left" w:pos="8647"/>
        </w:tabs>
        <w:kinsoku w:val="0"/>
        <w:overflowPunct w:val="0"/>
        <w:spacing w:before="35" w:line="360" w:lineRule="auto"/>
        <w:rPr>
          <w:b/>
          <w:bCs/>
          <w:spacing w:val="-1"/>
          <w:sz w:val="24"/>
          <w:szCs w:val="24"/>
        </w:rPr>
      </w:pPr>
      <w:r w:rsidRPr="008D69FF">
        <w:rPr>
          <w:sz w:val="24"/>
          <w:szCs w:val="24"/>
        </w:rPr>
        <w:t xml:space="preserve">Bu anket çalışmasına katılmak tamamen </w:t>
      </w:r>
      <w:r w:rsidRPr="008D69FF">
        <w:rPr>
          <w:b/>
          <w:sz w:val="24"/>
          <w:szCs w:val="24"/>
          <w:u w:val="single"/>
        </w:rPr>
        <w:t>gönüllülük</w:t>
      </w:r>
      <w:r w:rsidRPr="008D69FF">
        <w:rPr>
          <w:sz w:val="24"/>
          <w:szCs w:val="24"/>
        </w:rPr>
        <w:t xml:space="preserve"> esasına dayanmaktadır. Çalışmaya katılmama hakkına sahipsiniz. </w:t>
      </w:r>
      <w:r w:rsidRPr="008D69FF">
        <w:rPr>
          <w:b/>
          <w:bCs/>
          <w:sz w:val="24"/>
          <w:szCs w:val="24"/>
          <w:u w:val="single"/>
        </w:rPr>
        <w:t xml:space="preserve">Anketi yanıtlamanız, araştırmaya katılım için onam verdiğiniz </w:t>
      </w:r>
      <w:r w:rsidRPr="008D69FF">
        <w:rPr>
          <w:sz w:val="24"/>
          <w:szCs w:val="24"/>
        </w:rPr>
        <w:t xml:space="preserve">biçiminde yorumlanacaktır Size verilen </w:t>
      </w:r>
      <w:r w:rsidRPr="008D69FF">
        <w:rPr>
          <w:b/>
          <w:sz w:val="24"/>
          <w:szCs w:val="24"/>
          <w:u w:val="single"/>
        </w:rPr>
        <w:t>anket formlarındaki</w:t>
      </w:r>
      <w:r w:rsidRPr="008D69FF">
        <w:rPr>
          <w:sz w:val="24"/>
          <w:szCs w:val="24"/>
        </w:rPr>
        <w:t xml:space="preserve"> soruları yanıtlarken kimsenin baskısı veya telkini altında olmayın. Bu formlardan elde edilecek bilgiler tamamen araştırma amacı ile kullanılacaktır.</w:t>
      </w:r>
    </w:p>
    <w:p w:rsidR="00B93D3A" w:rsidRPr="008D69FF" w:rsidRDefault="00B93D3A" w:rsidP="00B93D3A">
      <w:pPr>
        <w:pStyle w:val="GvdeMetni"/>
        <w:kinsoku w:val="0"/>
        <w:overflowPunct w:val="0"/>
        <w:spacing w:before="35" w:line="360" w:lineRule="auto"/>
        <w:rPr>
          <w:b/>
          <w:bCs/>
          <w:spacing w:val="-1"/>
          <w:sz w:val="24"/>
          <w:szCs w:val="24"/>
        </w:rPr>
      </w:pPr>
    </w:p>
    <w:p w:rsidR="00B93D3A" w:rsidRDefault="00B93D3A" w:rsidP="00B93D3A">
      <w:pPr>
        <w:pStyle w:val="GvdeMetni"/>
        <w:kinsoku w:val="0"/>
        <w:overflowPunct w:val="0"/>
        <w:spacing w:before="35" w:line="360" w:lineRule="auto"/>
        <w:rPr>
          <w:b/>
          <w:bCs/>
          <w:spacing w:val="-1"/>
          <w:sz w:val="24"/>
          <w:szCs w:val="24"/>
          <w:lang w:val="tr-TR"/>
        </w:rPr>
      </w:pPr>
      <w:r>
        <w:rPr>
          <w:b/>
          <w:bCs/>
          <w:spacing w:val="-1"/>
          <w:sz w:val="24"/>
          <w:szCs w:val="24"/>
          <w:lang w:val="tr-TR"/>
        </w:rPr>
        <w:t xml:space="preserve">Katılımcının/Vasisinin/Velisinin  Adı </w:t>
      </w:r>
      <w:proofErr w:type="gramStart"/>
      <w:r>
        <w:rPr>
          <w:b/>
          <w:bCs/>
          <w:spacing w:val="-1"/>
          <w:sz w:val="24"/>
          <w:szCs w:val="24"/>
          <w:lang w:val="tr-TR"/>
        </w:rPr>
        <w:t>Soyadı :</w:t>
      </w:r>
      <w:proofErr w:type="gramEnd"/>
    </w:p>
    <w:p w:rsidR="00B93D3A" w:rsidRDefault="00B93D3A" w:rsidP="00B93D3A">
      <w:pPr>
        <w:pStyle w:val="GvdeMetni"/>
        <w:kinsoku w:val="0"/>
        <w:overflowPunct w:val="0"/>
        <w:spacing w:before="35" w:line="360" w:lineRule="auto"/>
        <w:rPr>
          <w:b/>
          <w:bCs/>
          <w:spacing w:val="-1"/>
          <w:sz w:val="24"/>
          <w:szCs w:val="24"/>
          <w:lang w:val="tr-TR"/>
        </w:rPr>
      </w:pPr>
      <w:r>
        <w:rPr>
          <w:b/>
          <w:bCs/>
          <w:spacing w:val="-1"/>
          <w:sz w:val="24"/>
          <w:szCs w:val="24"/>
          <w:lang w:val="tr-TR"/>
        </w:rPr>
        <w:t>İmza/</w:t>
      </w:r>
      <w:proofErr w:type="gramStart"/>
      <w:r>
        <w:rPr>
          <w:b/>
          <w:bCs/>
          <w:spacing w:val="-1"/>
          <w:sz w:val="24"/>
          <w:szCs w:val="24"/>
          <w:lang w:val="tr-TR"/>
        </w:rPr>
        <w:t>Tarih :</w:t>
      </w:r>
      <w:proofErr w:type="gramEnd"/>
    </w:p>
    <w:p w:rsidR="00B93D3A" w:rsidRDefault="00B93D3A" w:rsidP="00B93D3A">
      <w:pPr>
        <w:pStyle w:val="GvdeMetni"/>
        <w:kinsoku w:val="0"/>
        <w:overflowPunct w:val="0"/>
        <w:spacing w:before="35" w:line="360" w:lineRule="auto"/>
        <w:rPr>
          <w:b/>
          <w:bCs/>
          <w:spacing w:val="-1"/>
          <w:sz w:val="24"/>
          <w:szCs w:val="24"/>
          <w:lang w:val="tr-TR"/>
        </w:rPr>
      </w:pPr>
    </w:p>
    <w:p w:rsidR="00B93D3A" w:rsidRDefault="00B93D3A" w:rsidP="00B93D3A">
      <w:pPr>
        <w:pStyle w:val="GvdeMetni"/>
        <w:kinsoku w:val="0"/>
        <w:overflowPunct w:val="0"/>
        <w:spacing w:before="35" w:line="360" w:lineRule="auto"/>
        <w:rPr>
          <w:b/>
          <w:bCs/>
          <w:spacing w:val="-1"/>
          <w:sz w:val="24"/>
          <w:szCs w:val="24"/>
          <w:lang w:val="tr-TR"/>
        </w:rPr>
      </w:pPr>
    </w:p>
    <w:p w:rsidR="00B93D3A" w:rsidRDefault="00B93D3A" w:rsidP="00B93D3A">
      <w:pPr>
        <w:pStyle w:val="GvdeMetni"/>
        <w:kinsoku w:val="0"/>
        <w:overflowPunct w:val="0"/>
        <w:spacing w:before="35" w:line="360" w:lineRule="auto"/>
        <w:rPr>
          <w:b/>
          <w:bCs/>
          <w:spacing w:val="-1"/>
          <w:sz w:val="24"/>
          <w:szCs w:val="24"/>
          <w:lang w:val="tr-TR"/>
        </w:rPr>
      </w:pPr>
      <w:r>
        <w:rPr>
          <w:b/>
          <w:bCs/>
          <w:spacing w:val="-1"/>
          <w:sz w:val="24"/>
          <w:szCs w:val="24"/>
          <w:lang w:val="tr-TR"/>
        </w:rPr>
        <w:t>Onama Tanıklık Eden Kişinin Adı Soyadı</w:t>
      </w:r>
    </w:p>
    <w:p w:rsidR="00B93D3A" w:rsidRDefault="00B93D3A" w:rsidP="00B93D3A">
      <w:pPr>
        <w:pStyle w:val="GvdeMetni"/>
        <w:kinsoku w:val="0"/>
        <w:overflowPunct w:val="0"/>
        <w:spacing w:before="35" w:line="360" w:lineRule="auto"/>
        <w:rPr>
          <w:b/>
          <w:bCs/>
          <w:spacing w:val="-1"/>
          <w:sz w:val="24"/>
          <w:szCs w:val="24"/>
          <w:lang w:val="tr-TR"/>
        </w:rPr>
      </w:pPr>
      <w:r>
        <w:rPr>
          <w:b/>
          <w:bCs/>
          <w:spacing w:val="-1"/>
          <w:sz w:val="24"/>
          <w:szCs w:val="24"/>
          <w:lang w:val="tr-TR"/>
        </w:rPr>
        <w:t>İmza/Tarih</w:t>
      </w:r>
    </w:p>
    <w:p w:rsidR="00B93D3A" w:rsidRDefault="00B93D3A" w:rsidP="00B93D3A">
      <w:pPr>
        <w:pStyle w:val="GvdeMetni"/>
        <w:kinsoku w:val="0"/>
        <w:overflowPunct w:val="0"/>
        <w:spacing w:before="35" w:line="360" w:lineRule="auto"/>
        <w:rPr>
          <w:b/>
          <w:bCs/>
          <w:spacing w:val="-1"/>
          <w:sz w:val="24"/>
          <w:szCs w:val="24"/>
          <w:lang w:val="tr-TR"/>
        </w:rPr>
      </w:pPr>
    </w:p>
    <w:p w:rsidR="00B93D3A" w:rsidRDefault="00B93D3A" w:rsidP="00B93D3A">
      <w:pPr>
        <w:pStyle w:val="GvdeMetni"/>
        <w:kinsoku w:val="0"/>
        <w:overflowPunct w:val="0"/>
        <w:spacing w:before="35" w:line="360" w:lineRule="auto"/>
        <w:rPr>
          <w:b/>
          <w:bCs/>
          <w:spacing w:val="-1"/>
          <w:sz w:val="24"/>
          <w:szCs w:val="24"/>
          <w:lang w:val="tr-TR"/>
        </w:rPr>
      </w:pPr>
    </w:p>
    <w:p w:rsidR="00B93D3A" w:rsidRPr="008D69FF" w:rsidRDefault="00B93D3A" w:rsidP="00B93D3A">
      <w:pPr>
        <w:pStyle w:val="GvdeMetni"/>
        <w:kinsoku w:val="0"/>
        <w:overflowPunct w:val="0"/>
        <w:spacing w:before="35" w:line="360" w:lineRule="auto"/>
        <w:rPr>
          <w:b/>
          <w:bCs/>
          <w:spacing w:val="-1"/>
          <w:sz w:val="24"/>
          <w:szCs w:val="24"/>
        </w:rPr>
      </w:pPr>
      <w:r w:rsidRPr="008D69FF">
        <w:rPr>
          <w:b/>
          <w:bCs/>
          <w:spacing w:val="-1"/>
          <w:sz w:val="24"/>
          <w:szCs w:val="24"/>
        </w:rPr>
        <w:t>Sorumlu Araştırmacı: …………………………….</w:t>
      </w:r>
    </w:p>
    <w:p w:rsidR="00B93D3A" w:rsidRPr="008D69FF" w:rsidRDefault="00B93D3A" w:rsidP="00B93D3A">
      <w:pPr>
        <w:pStyle w:val="GvdeMetni"/>
        <w:kinsoku w:val="0"/>
        <w:overflowPunct w:val="0"/>
        <w:spacing w:before="35" w:line="360" w:lineRule="auto"/>
        <w:rPr>
          <w:b/>
          <w:bCs/>
          <w:spacing w:val="-1"/>
          <w:sz w:val="24"/>
          <w:szCs w:val="24"/>
        </w:rPr>
      </w:pPr>
      <w:r>
        <w:rPr>
          <w:b/>
          <w:bCs/>
          <w:spacing w:val="-1"/>
          <w:sz w:val="24"/>
          <w:szCs w:val="24"/>
        </w:rPr>
        <w:t>İmza:</w:t>
      </w:r>
    </w:p>
    <w:p w:rsidR="00B93D3A" w:rsidRPr="008D69FF" w:rsidRDefault="00B93D3A" w:rsidP="00B93D3A">
      <w:pPr>
        <w:pStyle w:val="GvdeMetni"/>
        <w:kinsoku w:val="0"/>
        <w:overflowPunct w:val="0"/>
        <w:spacing w:before="35" w:line="360" w:lineRule="auto"/>
        <w:rPr>
          <w:b/>
          <w:bCs/>
          <w:spacing w:val="-1"/>
          <w:sz w:val="24"/>
          <w:szCs w:val="24"/>
        </w:rPr>
      </w:pPr>
    </w:p>
    <w:p w:rsidR="00D133F6" w:rsidRDefault="00D133F6"/>
    <w:sectPr w:rsidR="00D133F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7C51DA"/>
    <w:multiLevelType w:val="hybridMultilevel"/>
    <w:tmpl w:val="1F0EA846"/>
    <w:lvl w:ilvl="0" w:tplc="08090001">
      <w:start w:val="11"/>
      <w:numFmt w:val="bullet"/>
      <w:lvlText w:val=""/>
      <w:lvlJc w:val="left"/>
      <w:pPr>
        <w:tabs>
          <w:tab w:val="num" w:pos="720"/>
        </w:tabs>
        <w:ind w:left="720" w:hanging="360"/>
      </w:pPr>
      <w:rPr>
        <w:rFonts w:ascii="Symbol" w:eastAsia="Times New Roman" w:hAnsi="Symbol"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3056176"/>
    <w:multiLevelType w:val="multilevel"/>
    <w:tmpl w:val="0000088B"/>
    <w:lvl w:ilvl="0">
      <w:start w:val="1"/>
      <w:numFmt w:val="upperRoman"/>
      <w:lvlText w:val="%1-"/>
      <w:lvlJc w:val="left"/>
      <w:pPr>
        <w:ind w:left="117" w:hanging="203"/>
      </w:pPr>
      <w:rPr>
        <w:rFonts w:ascii="Times New Roman" w:hAnsi="Times New Roman" w:cs="Times New Roman"/>
        <w:b/>
        <w:bCs/>
        <w:w w:val="99"/>
        <w:sz w:val="28"/>
        <w:szCs w:val="28"/>
      </w:rPr>
    </w:lvl>
    <w:lvl w:ilvl="1">
      <w:numFmt w:val="bullet"/>
      <w:lvlText w:val=""/>
      <w:lvlJc w:val="left"/>
      <w:pPr>
        <w:ind w:left="897" w:hanging="360"/>
      </w:pPr>
      <w:rPr>
        <w:rFonts w:ascii="Symbol" w:hAnsi="Symbol" w:cs="Symbol"/>
        <w:b w:val="0"/>
        <w:bCs w:val="0"/>
        <w:sz w:val="24"/>
        <w:szCs w:val="24"/>
      </w:rPr>
    </w:lvl>
    <w:lvl w:ilvl="2">
      <w:numFmt w:val="bullet"/>
      <w:lvlText w:val="•"/>
      <w:lvlJc w:val="left"/>
      <w:pPr>
        <w:ind w:left="897" w:hanging="360"/>
      </w:pPr>
    </w:lvl>
    <w:lvl w:ilvl="3">
      <w:numFmt w:val="bullet"/>
      <w:lvlText w:val="•"/>
      <w:lvlJc w:val="left"/>
      <w:pPr>
        <w:ind w:left="2008" w:hanging="360"/>
      </w:pPr>
    </w:lvl>
    <w:lvl w:ilvl="4">
      <w:numFmt w:val="bullet"/>
      <w:lvlText w:val="•"/>
      <w:lvlJc w:val="left"/>
      <w:pPr>
        <w:ind w:left="3119" w:hanging="360"/>
      </w:pPr>
    </w:lvl>
    <w:lvl w:ilvl="5">
      <w:numFmt w:val="bullet"/>
      <w:lvlText w:val="•"/>
      <w:lvlJc w:val="left"/>
      <w:pPr>
        <w:ind w:left="4230" w:hanging="360"/>
      </w:pPr>
    </w:lvl>
    <w:lvl w:ilvl="6">
      <w:numFmt w:val="bullet"/>
      <w:lvlText w:val="•"/>
      <w:lvlJc w:val="left"/>
      <w:pPr>
        <w:ind w:left="5341" w:hanging="360"/>
      </w:pPr>
    </w:lvl>
    <w:lvl w:ilvl="7">
      <w:numFmt w:val="bullet"/>
      <w:lvlText w:val="•"/>
      <w:lvlJc w:val="left"/>
      <w:pPr>
        <w:ind w:left="6452" w:hanging="360"/>
      </w:pPr>
    </w:lvl>
    <w:lvl w:ilvl="8">
      <w:numFmt w:val="bullet"/>
      <w:lvlText w:val="•"/>
      <w:lvlJc w:val="left"/>
      <w:pPr>
        <w:ind w:left="7564"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D3A"/>
    <w:rsid w:val="0088788F"/>
    <w:rsid w:val="00B93D3A"/>
    <w:rsid w:val="00D133F6"/>
    <w:rsid w:val="00E066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C66F2"/>
  <w15:chartTrackingRefBased/>
  <w15:docId w15:val="{CF8FE885-C043-4004-8EF3-F91577C479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3D3A"/>
    <w:pPr>
      <w:spacing w:after="0" w:line="240" w:lineRule="auto"/>
    </w:pPr>
    <w:rPr>
      <w:rFonts w:ascii="Times New Roman" w:eastAsia="Times New Roman" w:hAnsi="Times New Roman" w:cs="Times New Roman"/>
      <w:sz w:val="24"/>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uiPriority w:val="99"/>
    <w:qFormat/>
    <w:rsid w:val="00B93D3A"/>
    <w:rPr>
      <w:sz w:val="28"/>
      <w:lang w:val="x-none"/>
    </w:rPr>
  </w:style>
  <w:style w:type="character" w:customStyle="1" w:styleId="GvdeMetniChar">
    <w:name w:val="Gövde Metni Char"/>
    <w:basedOn w:val="VarsaylanParagrafYazTipi"/>
    <w:link w:val="GvdeMetni"/>
    <w:uiPriority w:val="99"/>
    <w:rsid w:val="00B93D3A"/>
    <w:rPr>
      <w:rFonts w:ascii="Times New Roman" w:eastAsia="Times New Roman" w:hAnsi="Times New Roman" w:cs="Times New Roman"/>
      <w:sz w:val="28"/>
      <w:szCs w:val="20"/>
      <w:lang w:val="x-none" w:eastAsia="tr-TR"/>
    </w:rPr>
  </w:style>
  <w:style w:type="paragraph" w:customStyle="1" w:styleId="Heading11">
    <w:name w:val="Heading 11"/>
    <w:basedOn w:val="Normal"/>
    <w:uiPriority w:val="1"/>
    <w:qFormat/>
    <w:rsid w:val="00B93D3A"/>
    <w:pPr>
      <w:widowControl w:val="0"/>
      <w:autoSpaceDE w:val="0"/>
      <w:autoSpaceDN w:val="0"/>
      <w:adjustRightInd w:val="0"/>
      <w:spacing w:before="39"/>
      <w:ind w:left="117"/>
      <w:outlineLvl w:val="0"/>
    </w:pPr>
    <w:rPr>
      <w:b/>
      <w:bCs/>
      <w:sz w:val="28"/>
      <w:szCs w:val="28"/>
    </w:rPr>
  </w:style>
  <w:style w:type="paragraph" w:customStyle="1" w:styleId="Heading31">
    <w:name w:val="Heading 31"/>
    <w:basedOn w:val="Normal"/>
    <w:uiPriority w:val="1"/>
    <w:qFormat/>
    <w:rsid w:val="00B93D3A"/>
    <w:pPr>
      <w:widowControl w:val="0"/>
      <w:autoSpaceDE w:val="0"/>
      <w:autoSpaceDN w:val="0"/>
      <w:adjustRightInd w:val="0"/>
      <w:ind w:left="117"/>
      <w:outlineLvl w:val="2"/>
    </w:pPr>
    <w:rPr>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2543</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GÖGEN</dc:creator>
  <cp:keywords/>
  <dc:description/>
  <cp:lastModifiedBy>Mehmet GÖGEN</cp:lastModifiedBy>
  <cp:revision>3</cp:revision>
  <dcterms:created xsi:type="dcterms:W3CDTF">2018-09-21T13:19:00Z</dcterms:created>
  <dcterms:modified xsi:type="dcterms:W3CDTF">2018-09-21T13:21:00Z</dcterms:modified>
</cp:coreProperties>
</file>